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0D" w:rsidRPr="00B20B86" w:rsidRDefault="0065230D" w:rsidP="00CB01F3">
      <w:pPr>
        <w:pStyle w:val="Tekstpodstawowy"/>
        <w:spacing w:before="0" w:beforeAutospacing="0" w:after="0" w:afterAutospacing="0"/>
        <w:ind w:left="630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20B86">
        <w:rPr>
          <w:rFonts w:ascii="Arial" w:hAnsi="Arial" w:cs="Arial"/>
          <w:sz w:val="20"/>
          <w:szCs w:val="20"/>
        </w:rPr>
        <w:t>Załącznik nr 1</w:t>
      </w:r>
    </w:p>
    <w:p w:rsidR="0065230D" w:rsidRPr="00B20B86" w:rsidRDefault="0065230D" w:rsidP="00CB01F3">
      <w:pPr>
        <w:pStyle w:val="Tekstpodstawowy"/>
        <w:spacing w:before="0" w:beforeAutospacing="0" w:after="0" w:afterAutospacing="0"/>
        <w:ind w:left="6300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do Uchwały nr …………….</w:t>
      </w:r>
    </w:p>
    <w:p w:rsidR="0065230D" w:rsidRPr="00B20B86" w:rsidRDefault="0065230D" w:rsidP="00CB01F3">
      <w:pPr>
        <w:pStyle w:val="Tekstpodstawowy"/>
        <w:spacing w:before="0" w:beforeAutospacing="0" w:after="0" w:afterAutospacing="0"/>
        <w:ind w:left="6300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Rady Miasta Jastrzębie-Zdrój</w:t>
      </w:r>
    </w:p>
    <w:p w:rsidR="0065230D" w:rsidRPr="00B20B86" w:rsidRDefault="0065230D" w:rsidP="00CB01F3">
      <w:pPr>
        <w:pStyle w:val="Tekstpodstawowy"/>
        <w:spacing w:before="0" w:beforeAutospacing="0" w:after="0" w:afterAutospacing="0"/>
        <w:ind w:left="6300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z dnia ………………………</w:t>
      </w:r>
    </w:p>
    <w:p w:rsidR="0065230D" w:rsidRPr="00B20B86" w:rsidRDefault="0065230D" w:rsidP="00CB01F3">
      <w:pPr>
        <w:spacing w:line="360" w:lineRule="exact"/>
        <w:jc w:val="both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 </w:t>
      </w:r>
    </w:p>
    <w:p w:rsidR="0065230D" w:rsidRPr="00B20B86" w:rsidRDefault="0065230D" w:rsidP="00CB01F3">
      <w:pPr>
        <w:pStyle w:val="Tekstpodstawowy"/>
        <w:spacing w:before="0" w:beforeAutospacing="0" w:after="120" w:afterAutospacing="0" w:line="340" w:lineRule="exact"/>
        <w:rPr>
          <w:rFonts w:ascii="Arial" w:hAnsi="Arial" w:cs="Arial"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Regulamin udzielania pomocy materialnej o charakterze socjalnym dla uczniów zamieszkałych na terenie Miasta Jastrzębie-Zdrój.</w:t>
      </w:r>
    </w:p>
    <w:p w:rsidR="0065230D" w:rsidRPr="00B20B86" w:rsidRDefault="0065230D" w:rsidP="00CB01F3">
      <w:pPr>
        <w:spacing w:line="340" w:lineRule="exact"/>
        <w:jc w:val="center"/>
        <w:rPr>
          <w:rFonts w:ascii="Arial" w:hAnsi="Arial" w:cs="Arial"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Rozdział 1</w:t>
      </w:r>
    </w:p>
    <w:p w:rsidR="0065230D" w:rsidRPr="00B20B86" w:rsidRDefault="0065230D" w:rsidP="00CB01F3">
      <w:pPr>
        <w:spacing w:line="340" w:lineRule="exact"/>
        <w:jc w:val="center"/>
        <w:rPr>
          <w:rFonts w:ascii="Arial" w:hAnsi="Arial" w:cs="Arial"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Przepisy ogólne</w:t>
      </w:r>
    </w:p>
    <w:p w:rsidR="0065230D" w:rsidRPr="00B20B86" w:rsidRDefault="0065230D" w:rsidP="00CB01F3">
      <w:pPr>
        <w:spacing w:line="340" w:lineRule="exact"/>
        <w:jc w:val="center"/>
        <w:rPr>
          <w:rFonts w:ascii="Arial" w:hAnsi="Arial" w:cs="Arial"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 </w:t>
      </w:r>
    </w:p>
    <w:p w:rsidR="0065230D" w:rsidRPr="00B20B86" w:rsidRDefault="0065230D" w:rsidP="00CB01F3">
      <w:pPr>
        <w:spacing w:line="340" w:lineRule="exact"/>
        <w:jc w:val="center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§ 1</w:t>
      </w:r>
    </w:p>
    <w:p w:rsidR="0065230D" w:rsidRPr="00B20B86" w:rsidRDefault="0065230D" w:rsidP="00CB01F3">
      <w:pPr>
        <w:spacing w:line="34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Regulamin określa wysokość, formy, tryb i sposób udzielania pomocy materialnej o charakterze socjalnym uczniom znajdującym się w trudnej sytuacji materialnej wynikającej z niskich dochodów na osobę w rodzinie.</w:t>
      </w:r>
    </w:p>
    <w:p w:rsidR="0065230D" w:rsidRPr="00B20B86" w:rsidRDefault="0065230D" w:rsidP="00CB01F3">
      <w:pPr>
        <w:spacing w:line="340" w:lineRule="exact"/>
        <w:jc w:val="center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§ 2</w:t>
      </w:r>
    </w:p>
    <w:p w:rsidR="0065230D" w:rsidRPr="00B20B86" w:rsidRDefault="0065230D" w:rsidP="00CB01F3">
      <w:pPr>
        <w:pStyle w:val="Tekstpodstawowywcity"/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Pomoc materialna o charakterze socjalnym przysługuje uczniom, słuchaczom i wychowankom szkół i placówek, o których mowa w art. 90b ust. 3 i ust 4 ustawy z dni</w:t>
      </w:r>
      <w:r>
        <w:rPr>
          <w:rFonts w:ascii="Arial" w:hAnsi="Arial" w:cs="Arial"/>
          <w:sz w:val="20"/>
          <w:szCs w:val="20"/>
        </w:rPr>
        <w:t xml:space="preserve">a 7 września 1991 r. o systemie </w:t>
      </w:r>
      <w:r w:rsidRPr="00F87313">
        <w:rPr>
          <w:rFonts w:ascii="Arial" w:hAnsi="Arial" w:cs="Arial"/>
          <w:sz w:val="20"/>
          <w:szCs w:val="20"/>
        </w:rPr>
        <w:t>oświaty (Dz.U.2016.1943 t.j. z późn. zm), zwanej dalej „ustawą”.</w:t>
      </w:r>
      <w:r w:rsidRPr="00B20B86">
        <w:rPr>
          <w:rFonts w:ascii="Arial" w:hAnsi="Arial" w:cs="Arial"/>
          <w:sz w:val="20"/>
          <w:szCs w:val="20"/>
        </w:rPr>
        <w:t xml:space="preserve"> </w:t>
      </w:r>
    </w:p>
    <w:p w:rsidR="0065230D" w:rsidRPr="00B20B86" w:rsidRDefault="0065230D" w:rsidP="00CB01F3">
      <w:pPr>
        <w:pStyle w:val="Tekstpodstawowywcity"/>
        <w:spacing w:before="0" w:beforeAutospacing="0" w:after="0" w:afterAutospacing="0" w:line="340" w:lineRule="exact"/>
        <w:ind w:left="4248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 </w:t>
      </w:r>
    </w:p>
    <w:p w:rsidR="0065230D" w:rsidRPr="00B20B86" w:rsidRDefault="0065230D" w:rsidP="00CB01F3">
      <w:pPr>
        <w:pStyle w:val="Tekstpodstawowywcity"/>
        <w:spacing w:before="0" w:beforeAutospacing="0" w:after="0" w:afterAutospacing="0" w:line="360" w:lineRule="auto"/>
        <w:ind w:left="4248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 xml:space="preserve">   § 3</w:t>
      </w:r>
    </w:p>
    <w:p w:rsidR="0065230D" w:rsidRPr="00B20B86" w:rsidRDefault="0065230D" w:rsidP="00CB01F3">
      <w:pPr>
        <w:pStyle w:val="Tekstpodstawowy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B20B86">
        <w:rPr>
          <w:rFonts w:ascii="Arial" w:eastAsia="SimSun" w:hAnsi="Arial" w:cs="Arial"/>
          <w:sz w:val="20"/>
          <w:szCs w:val="20"/>
        </w:rPr>
        <w:t>1. Jeżeli w niniejszym regulaminie jest mowa bez bliższego określenia o:</w:t>
      </w:r>
    </w:p>
    <w:p w:rsidR="0065230D" w:rsidRPr="00B20B86" w:rsidRDefault="0065230D" w:rsidP="00CB01F3">
      <w:pPr>
        <w:pStyle w:val="Tekstpodstawowy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ustawie o systemie oświaty</w:t>
      </w:r>
      <w:r w:rsidRPr="00B20B86">
        <w:rPr>
          <w:rFonts w:ascii="Arial" w:hAnsi="Arial" w:cs="Arial"/>
          <w:sz w:val="20"/>
          <w:szCs w:val="20"/>
        </w:rPr>
        <w:t xml:space="preserve"> – należy przez to rozumieć ustawę z dnia 7 września 1991 roku </w:t>
      </w:r>
      <w:r w:rsidRPr="00B20B86">
        <w:rPr>
          <w:rFonts w:ascii="Arial" w:hAnsi="Arial" w:cs="Arial"/>
          <w:sz w:val="20"/>
          <w:szCs w:val="20"/>
        </w:rPr>
        <w:br/>
        <w:t xml:space="preserve">o systemie oświaty </w:t>
      </w:r>
      <w:r w:rsidRPr="00F87313">
        <w:rPr>
          <w:rFonts w:ascii="Arial" w:hAnsi="Arial" w:cs="Arial"/>
          <w:sz w:val="20"/>
          <w:szCs w:val="20"/>
        </w:rPr>
        <w:t>(Dz.U.2016.1943 t.j. z późn. zm);</w:t>
      </w:r>
    </w:p>
    <w:p w:rsidR="0065230D" w:rsidRPr="00B20B86" w:rsidRDefault="0065230D" w:rsidP="00CB01F3">
      <w:pPr>
        <w:pStyle w:val="Tekstpodstawowy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szkole</w:t>
      </w:r>
      <w:r w:rsidRPr="00B20B86">
        <w:rPr>
          <w:rFonts w:ascii="Arial" w:hAnsi="Arial" w:cs="Arial"/>
          <w:sz w:val="20"/>
          <w:szCs w:val="20"/>
        </w:rPr>
        <w:t xml:space="preserve"> – należy przez to rozumieć szkołę podstawową, gimnazjum i szkołę ponadgimnazjalną;</w:t>
      </w:r>
    </w:p>
    <w:p w:rsidR="0065230D" w:rsidRPr="00B20B86" w:rsidRDefault="0065230D" w:rsidP="00CB01F3">
      <w:pPr>
        <w:pStyle w:val="Tekstpodstawowy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uczniach</w:t>
      </w:r>
      <w:r w:rsidRPr="00B20B86">
        <w:rPr>
          <w:rFonts w:ascii="Arial" w:hAnsi="Arial" w:cs="Arial"/>
          <w:sz w:val="20"/>
          <w:szCs w:val="20"/>
        </w:rPr>
        <w:t xml:space="preserve"> – należy przez to rozumieć osobę uczącą się w szkole publicznej i niepublicznej </w:t>
      </w:r>
      <w:r w:rsidRPr="00B20B86">
        <w:rPr>
          <w:rFonts w:ascii="Arial" w:hAnsi="Arial" w:cs="Arial"/>
          <w:sz w:val="20"/>
          <w:szCs w:val="20"/>
        </w:rPr>
        <w:br/>
        <w:t xml:space="preserve">o uprawnieniach szkoły publicznej dla młodzieży i dla dorosłych do czasu ukończenia kształcenia, </w:t>
      </w:r>
      <w:r w:rsidRPr="00B20B86">
        <w:rPr>
          <w:rFonts w:ascii="Arial" w:hAnsi="Arial" w:cs="Arial"/>
          <w:sz w:val="20"/>
          <w:szCs w:val="20"/>
        </w:rPr>
        <w:br/>
        <w:t>nie dłużej jednak niż do ukończenia 24 roku życia, lub w szkole niepublicznej nie</w:t>
      </w:r>
      <w:r>
        <w:rPr>
          <w:rFonts w:ascii="Arial" w:hAnsi="Arial" w:cs="Arial"/>
          <w:sz w:val="20"/>
          <w:szCs w:val="20"/>
        </w:rPr>
        <w:t xml:space="preserve"> </w:t>
      </w:r>
      <w:r w:rsidRPr="00B20B86">
        <w:rPr>
          <w:rFonts w:ascii="Arial" w:hAnsi="Arial" w:cs="Arial"/>
          <w:sz w:val="20"/>
          <w:szCs w:val="20"/>
        </w:rPr>
        <w:t>posiadającej uprawnień szkoły publicznej dla młodzieży i dla dorosłych – do czasu ukończenia realizacji obowiązku nauki;</w:t>
      </w:r>
    </w:p>
    <w:p w:rsidR="0065230D" w:rsidRPr="00B20B86" w:rsidRDefault="0065230D" w:rsidP="00CB01F3">
      <w:pPr>
        <w:pStyle w:val="Tekstpodstawowy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wychowankach</w:t>
      </w:r>
      <w:r w:rsidRPr="00B20B86">
        <w:rPr>
          <w:rFonts w:ascii="Arial" w:hAnsi="Arial" w:cs="Arial"/>
          <w:sz w:val="20"/>
          <w:szCs w:val="20"/>
        </w:rPr>
        <w:t xml:space="preserve"> - należy przez to rozumieć osobę uczącą się w publicznym i niepublicznym ośrodku umożliwiającym dzieciom i młodzieży upośledzonym umysłowo w stopniu głębokim realizację obowiązku szkolnego i obowiązku nauki, lub w publicznym i niepublicznym ośrodku umożliwiającym dzieciom i młodzieży upośledzonym umysłowo ze sprzężonymi niepełnosprawnościami realizację obowiązku szkolnego i obowiązku nauki – do czasu ukończenia realizacji obowiązku nauki;</w:t>
      </w:r>
    </w:p>
    <w:p w:rsidR="0065230D" w:rsidRPr="00B20B86" w:rsidRDefault="0065230D" w:rsidP="00CB01F3">
      <w:pPr>
        <w:pStyle w:val="Tekstpodstawowy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słuchaczach</w:t>
      </w:r>
      <w:r w:rsidRPr="00B20B86">
        <w:rPr>
          <w:rFonts w:ascii="Arial" w:hAnsi="Arial" w:cs="Arial"/>
          <w:sz w:val="20"/>
          <w:szCs w:val="20"/>
        </w:rPr>
        <w:t xml:space="preserve"> - należy przez to rozumieć słuchaczy kolegium nauczycielskiego, nauczycielskiego kolegium języków obcych oraz kolegium pracowników służb społecznych</w:t>
      </w:r>
      <w:r>
        <w:rPr>
          <w:rFonts w:ascii="Arial" w:hAnsi="Arial" w:cs="Arial"/>
          <w:sz w:val="20"/>
          <w:szCs w:val="20"/>
        </w:rPr>
        <w:t xml:space="preserve"> </w:t>
      </w:r>
      <w:r w:rsidRPr="00B20B86">
        <w:rPr>
          <w:rFonts w:ascii="Arial" w:hAnsi="Arial" w:cs="Arial"/>
          <w:sz w:val="20"/>
          <w:szCs w:val="20"/>
        </w:rPr>
        <w:t>- do czasu ukończenia kształcenia, nie dłużej jednak niż do ukończenia 24 roku życia;</w:t>
      </w:r>
    </w:p>
    <w:p w:rsidR="0065230D" w:rsidRPr="00B20B86" w:rsidRDefault="0065230D" w:rsidP="00CB01F3">
      <w:pPr>
        <w:pStyle w:val="Tekstpodstawowy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rodzinie</w:t>
      </w:r>
      <w:r w:rsidRPr="00B20B86">
        <w:rPr>
          <w:rFonts w:ascii="Arial" w:hAnsi="Arial" w:cs="Arial"/>
          <w:sz w:val="20"/>
          <w:szCs w:val="20"/>
        </w:rPr>
        <w:t xml:space="preserve"> – należy przez to rozumieć osoby spokrewnione lub nie spokrewnione pozostające </w:t>
      </w:r>
      <w:r w:rsidRPr="00B20B86">
        <w:rPr>
          <w:rFonts w:ascii="Arial" w:hAnsi="Arial" w:cs="Arial"/>
          <w:sz w:val="20"/>
          <w:szCs w:val="20"/>
        </w:rPr>
        <w:br/>
        <w:t>w faktycznym związku, wspólnie zamieszkujące i gospodarujące;</w:t>
      </w:r>
    </w:p>
    <w:p w:rsidR="0065230D" w:rsidRPr="00B20B86" w:rsidRDefault="0065230D" w:rsidP="00CB01F3">
      <w:pPr>
        <w:pStyle w:val="Tekstpodstawowy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kryterium dochodowym</w:t>
      </w:r>
      <w:r w:rsidRPr="00B20B86">
        <w:rPr>
          <w:rFonts w:ascii="Arial" w:hAnsi="Arial" w:cs="Arial"/>
          <w:sz w:val="20"/>
          <w:szCs w:val="20"/>
        </w:rPr>
        <w:t xml:space="preserve"> - należy przez to rozumieć miesięczną wysokość dochodu na osobę </w:t>
      </w:r>
      <w:r w:rsidRPr="00B20B86">
        <w:rPr>
          <w:rFonts w:ascii="Arial" w:hAnsi="Arial" w:cs="Arial"/>
          <w:sz w:val="20"/>
          <w:szCs w:val="20"/>
        </w:rPr>
        <w:br/>
        <w:t>w rodzini</w:t>
      </w:r>
      <w:r>
        <w:rPr>
          <w:rFonts w:ascii="Arial" w:hAnsi="Arial" w:cs="Arial"/>
          <w:sz w:val="20"/>
          <w:szCs w:val="20"/>
        </w:rPr>
        <w:t xml:space="preserve">e, o której mowa </w:t>
      </w:r>
      <w:r w:rsidRPr="00F87313">
        <w:rPr>
          <w:rFonts w:ascii="Arial" w:hAnsi="Arial" w:cs="Arial"/>
          <w:sz w:val="20"/>
          <w:szCs w:val="20"/>
        </w:rPr>
        <w:t>w art. 8 ustawy z dnia 12 marca 2004 r. o pomocy społecznej</w:t>
      </w:r>
      <w:r w:rsidRPr="00B20B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1278D9">
        <w:rPr>
          <w:rFonts w:ascii="Arial" w:hAnsi="Arial" w:cs="Arial"/>
          <w:sz w:val="20"/>
          <w:szCs w:val="20"/>
        </w:rPr>
        <w:t>(Dz.U.2016.930 t.j. z późn. zm.)</w:t>
      </w:r>
    </w:p>
    <w:p w:rsidR="0065230D" w:rsidRDefault="0065230D" w:rsidP="00CB01F3">
      <w:pPr>
        <w:pStyle w:val="Tekstpodstawowy"/>
        <w:spacing w:before="0" w:beforeAutospacing="0" w:after="120" w:afterAutospacing="0"/>
        <w:rPr>
          <w:rFonts w:ascii="Arial" w:eastAsia="SimSun" w:hAnsi="Arial" w:cs="Arial"/>
          <w:sz w:val="20"/>
          <w:szCs w:val="20"/>
        </w:rPr>
      </w:pPr>
      <w:r w:rsidRPr="00B20B86">
        <w:rPr>
          <w:rFonts w:ascii="Arial" w:eastAsia="SimSun" w:hAnsi="Arial" w:cs="Arial"/>
          <w:sz w:val="20"/>
          <w:szCs w:val="20"/>
        </w:rPr>
        <w:t> </w:t>
      </w:r>
    </w:p>
    <w:p w:rsidR="0065230D" w:rsidRDefault="0065230D" w:rsidP="00CB01F3">
      <w:pPr>
        <w:pStyle w:val="Tekstpodstawowy"/>
        <w:spacing w:before="0" w:beforeAutospacing="0" w:after="120" w:afterAutospacing="0"/>
        <w:rPr>
          <w:rFonts w:ascii="Arial" w:hAnsi="Arial" w:cs="Arial"/>
          <w:sz w:val="20"/>
          <w:szCs w:val="20"/>
        </w:rPr>
      </w:pPr>
    </w:p>
    <w:p w:rsidR="0065230D" w:rsidRPr="00B20B86" w:rsidRDefault="0065230D" w:rsidP="00CB01F3">
      <w:pPr>
        <w:pStyle w:val="Tekstpodstawowy"/>
        <w:spacing w:before="0" w:beforeAutospacing="0" w:after="120" w:afterAutospacing="0"/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pStyle w:val="Tekstpodstawowywcity"/>
        <w:spacing w:before="0" w:beforeAutospacing="0" w:after="0" w:afterAutospacing="0" w:line="340" w:lineRule="exact"/>
        <w:ind w:left="4248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 xml:space="preserve">     </w:t>
      </w:r>
    </w:p>
    <w:p w:rsidR="0065230D" w:rsidRPr="00B20B86" w:rsidRDefault="0065230D" w:rsidP="00CB01F3">
      <w:pPr>
        <w:pStyle w:val="Tekstpodstawowywcity"/>
        <w:spacing w:before="0" w:beforeAutospacing="0" w:after="0" w:afterAutospacing="0" w:line="340" w:lineRule="exact"/>
        <w:ind w:left="4248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 xml:space="preserve">  § 4</w:t>
      </w:r>
    </w:p>
    <w:p w:rsidR="0065230D" w:rsidRPr="00B20B86" w:rsidRDefault="0065230D" w:rsidP="00CB01F3">
      <w:pPr>
        <w:pStyle w:val="Tekstpodstawowywcity"/>
        <w:spacing w:before="0" w:beforeAutospacing="0" w:after="0" w:afterAutospacing="0" w:line="340" w:lineRule="exact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Świadczeniami pomocy materialnej o charakterze socjalnym są:</w:t>
      </w:r>
    </w:p>
    <w:p w:rsidR="0065230D" w:rsidRPr="00B20B86" w:rsidRDefault="0065230D" w:rsidP="00CB01F3">
      <w:pPr>
        <w:pStyle w:val="Tekstpodstawowywcity"/>
        <w:spacing w:before="0" w:beforeAutospacing="0" w:after="0" w:afterAutospacing="0" w:line="340" w:lineRule="exact"/>
        <w:ind w:left="1134" w:hanging="360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1)     stypendium szkolne,</w:t>
      </w:r>
    </w:p>
    <w:p w:rsidR="0065230D" w:rsidRPr="00B20B86" w:rsidRDefault="0065230D" w:rsidP="00CB01F3">
      <w:pPr>
        <w:pStyle w:val="Tekstpodstawowywcity"/>
        <w:spacing w:before="0" w:beforeAutospacing="0" w:after="0" w:afterAutospacing="0" w:line="340" w:lineRule="exact"/>
        <w:ind w:left="1134" w:hanging="360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2)     zasiłek szkolny.</w:t>
      </w:r>
    </w:p>
    <w:p w:rsidR="0065230D" w:rsidRPr="00B20B86" w:rsidRDefault="0065230D" w:rsidP="00CB01F3">
      <w:pPr>
        <w:pStyle w:val="Tekstpodstawowywcity"/>
        <w:tabs>
          <w:tab w:val="left" w:pos="360"/>
        </w:tabs>
        <w:spacing w:before="0" w:beforeAutospacing="0" w:after="0" w:afterAutospacing="0" w:line="340" w:lineRule="exact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 </w:t>
      </w:r>
    </w:p>
    <w:p w:rsidR="0065230D" w:rsidRPr="00B20B86" w:rsidRDefault="0065230D" w:rsidP="00CB01F3">
      <w:pPr>
        <w:pStyle w:val="Tekstpodstawowywcity"/>
        <w:tabs>
          <w:tab w:val="left" w:pos="360"/>
        </w:tabs>
        <w:spacing w:before="0" w:beforeAutospacing="0" w:after="0" w:afterAutospacing="0" w:line="340" w:lineRule="exact"/>
        <w:jc w:val="center"/>
        <w:rPr>
          <w:rFonts w:ascii="Arial" w:hAnsi="Arial" w:cs="Arial"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Rozdział 2</w:t>
      </w:r>
    </w:p>
    <w:p w:rsidR="0065230D" w:rsidRDefault="0065230D" w:rsidP="00CB01F3">
      <w:pPr>
        <w:pStyle w:val="Tekstpodstawowywcity"/>
        <w:tabs>
          <w:tab w:val="left" w:pos="360"/>
        </w:tabs>
        <w:spacing w:before="0" w:beforeAutospacing="0" w:after="0" w:afterAutospacing="0" w:line="340" w:lineRule="exact"/>
        <w:jc w:val="center"/>
        <w:rPr>
          <w:rStyle w:val="Pogrubienie"/>
          <w:rFonts w:ascii="Arial" w:hAnsi="Arial" w:cs="Arial"/>
          <w:bCs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Sposób ustalania wysokości stypendium szkolnego</w:t>
      </w:r>
    </w:p>
    <w:p w:rsidR="0065230D" w:rsidRPr="00B20B86" w:rsidRDefault="0065230D" w:rsidP="00CB01F3">
      <w:pPr>
        <w:pStyle w:val="Tekstpodstawowywcity"/>
        <w:tabs>
          <w:tab w:val="left" w:pos="360"/>
        </w:tabs>
        <w:spacing w:before="0" w:beforeAutospacing="0" w:after="0" w:afterAutospacing="0" w:line="340" w:lineRule="exact"/>
        <w:jc w:val="center"/>
        <w:rPr>
          <w:rFonts w:ascii="Arial" w:hAnsi="Arial" w:cs="Arial"/>
          <w:sz w:val="20"/>
          <w:szCs w:val="20"/>
        </w:rPr>
      </w:pPr>
    </w:p>
    <w:p w:rsidR="0065230D" w:rsidRPr="00B20B86" w:rsidRDefault="0065230D" w:rsidP="002C59BD">
      <w:pPr>
        <w:pStyle w:val="Tekstpodstawowywcity"/>
        <w:tabs>
          <w:tab w:val="left" w:pos="360"/>
        </w:tabs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§ 5</w:t>
      </w:r>
    </w:p>
    <w:p w:rsidR="0065230D" w:rsidRPr="00B20B86" w:rsidRDefault="0065230D" w:rsidP="002C59BD">
      <w:pPr>
        <w:pStyle w:val="Tekstpodstawowywcity"/>
        <w:tabs>
          <w:tab w:val="num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 </w:t>
      </w:r>
      <w:r w:rsidRPr="00B20B86">
        <w:rPr>
          <w:rFonts w:ascii="Arial" w:hAnsi="Arial" w:cs="Arial"/>
          <w:sz w:val="20"/>
          <w:szCs w:val="20"/>
        </w:rPr>
        <w:t>Stypendium szkolne może otrzymać uczeń znajdujący się w trudnej sytuacji materialnej, wynikającej z niskich dochodów na osobę w rodzinie w wyniku występowania w rodzinie takich okoliczności jak: bezrobocie, niepełnosprawność, ciężka lub długotrwała choroba, wielodzietność, brak umiejętności wypełniania funkcji opiekuńczo</w:t>
      </w:r>
      <w:r>
        <w:rPr>
          <w:rFonts w:ascii="Arial" w:hAnsi="Arial" w:cs="Arial"/>
          <w:sz w:val="20"/>
          <w:szCs w:val="20"/>
        </w:rPr>
        <w:t xml:space="preserve"> </w:t>
      </w:r>
      <w:r w:rsidRPr="00B20B8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B20B86">
        <w:rPr>
          <w:rFonts w:ascii="Arial" w:hAnsi="Arial" w:cs="Arial"/>
          <w:sz w:val="20"/>
          <w:szCs w:val="20"/>
        </w:rPr>
        <w:t xml:space="preserve">wychowawczych, alkoholizm lub narkomania, </w:t>
      </w:r>
      <w:r>
        <w:rPr>
          <w:rFonts w:ascii="Arial" w:hAnsi="Arial" w:cs="Arial"/>
          <w:sz w:val="20"/>
          <w:szCs w:val="20"/>
        </w:rPr>
        <w:br/>
      </w:r>
      <w:r w:rsidRPr="00B20B86">
        <w:rPr>
          <w:rFonts w:ascii="Arial" w:hAnsi="Arial" w:cs="Arial"/>
          <w:sz w:val="20"/>
          <w:szCs w:val="20"/>
        </w:rPr>
        <w:t>a także gdy rodzi</w:t>
      </w:r>
      <w:r>
        <w:rPr>
          <w:rFonts w:ascii="Arial" w:hAnsi="Arial" w:cs="Arial"/>
          <w:sz w:val="20"/>
          <w:szCs w:val="20"/>
        </w:rPr>
        <w:t>na jest niepełna lub wystąpiło zdarzenie losowe.</w:t>
      </w:r>
    </w:p>
    <w:p w:rsidR="0065230D" w:rsidRDefault="0065230D" w:rsidP="00CB01F3">
      <w:pPr>
        <w:pStyle w:val="Tekstpodstawowy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1278D9">
        <w:rPr>
          <w:rFonts w:ascii="Arial" w:hAnsi="Arial" w:cs="Arial"/>
          <w:sz w:val="20"/>
          <w:szCs w:val="20"/>
        </w:rPr>
        <w:t xml:space="preserve">2. Uprawnienie ubiegania się o stypendium szkolne przysługuje, jeżeli miesięczna wysokość dochodu na osobę w rodzinie ucznia nie przekracza kwoty, o której </w:t>
      </w:r>
      <w:r w:rsidRPr="00E52E04">
        <w:rPr>
          <w:rFonts w:ascii="Arial" w:hAnsi="Arial" w:cs="Arial"/>
          <w:sz w:val="20"/>
          <w:szCs w:val="20"/>
        </w:rPr>
        <w:t xml:space="preserve">mowa w art. 8 ustawy z dnia </w:t>
      </w:r>
      <w:r w:rsidRPr="00E52E04">
        <w:rPr>
          <w:rFonts w:ascii="Arial" w:hAnsi="Arial" w:cs="Arial"/>
          <w:sz w:val="20"/>
          <w:szCs w:val="20"/>
        </w:rPr>
        <w:br/>
        <w:t>12 marca 2004 r. o pomocy społecznej</w:t>
      </w:r>
      <w:r w:rsidRPr="001278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1278D9">
        <w:rPr>
          <w:rFonts w:ascii="Arial" w:hAnsi="Arial" w:cs="Arial"/>
          <w:sz w:val="20"/>
          <w:szCs w:val="20"/>
        </w:rPr>
        <w:t>(Dz.U.2016.930 t.j. z późn. zm.)</w:t>
      </w:r>
      <w:r>
        <w:rPr>
          <w:rFonts w:ascii="Arial" w:hAnsi="Arial" w:cs="Arial"/>
          <w:sz w:val="20"/>
          <w:szCs w:val="20"/>
        </w:rPr>
        <w:t xml:space="preserve"> </w:t>
      </w:r>
      <w:r w:rsidRPr="001278D9">
        <w:rPr>
          <w:rFonts w:ascii="Arial" w:hAnsi="Arial" w:cs="Arial"/>
          <w:sz w:val="20"/>
          <w:szCs w:val="20"/>
        </w:rPr>
        <w:t>weryfikowanej Rozporządzeniem Rady Ministrów w sprawie kryteriów dochodowych oraz kwot świadczeń pieniężnych z pomocy społecznej.</w:t>
      </w:r>
    </w:p>
    <w:p w:rsidR="0065230D" w:rsidRPr="001278D9" w:rsidRDefault="0065230D" w:rsidP="00CB01F3">
      <w:pPr>
        <w:pStyle w:val="Tekstpodstawowy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E52E04">
        <w:rPr>
          <w:rFonts w:ascii="Arial" w:hAnsi="Arial" w:cs="Arial"/>
          <w:sz w:val="20"/>
          <w:szCs w:val="20"/>
        </w:rPr>
        <w:t xml:space="preserve">3. Pomoc materialna udzielana jest w celu zmniejszenia różnic w dostępie do edukacji </w:t>
      </w:r>
      <w:r w:rsidRPr="00E52E04">
        <w:rPr>
          <w:rFonts w:ascii="Arial" w:hAnsi="Arial" w:cs="Arial"/>
          <w:sz w:val="20"/>
          <w:szCs w:val="20"/>
        </w:rPr>
        <w:br/>
        <w:t>i wyrównywania szans edukacyjnych wśród dzieci i młodzieży.</w:t>
      </w:r>
    </w:p>
    <w:p w:rsidR="0065230D" w:rsidRPr="00B20B86" w:rsidRDefault="0065230D" w:rsidP="00CB01F3">
      <w:pPr>
        <w:pStyle w:val="Tekstpodstawowywcity"/>
        <w:tabs>
          <w:tab w:val="left" w:pos="0"/>
        </w:tabs>
        <w:spacing w:before="0" w:beforeAutospacing="0" w:after="0" w:afterAutospacing="0" w:line="340" w:lineRule="exact"/>
        <w:jc w:val="center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 </w:t>
      </w:r>
    </w:p>
    <w:p w:rsidR="0065230D" w:rsidRPr="00B20B86" w:rsidRDefault="0065230D" w:rsidP="00CB01F3">
      <w:pPr>
        <w:pStyle w:val="Tekstpodstawowywcity"/>
        <w:tabs>
          <w:tab w:val="left" w:pos="0"/>
        </w:tabs>
        <w:spacing w:before="0" w:beforeAutospacing="0" w:after="0" w:afterAutospacing="0" w:line="340" w:lineRule="exact"/>
        <w:jc w:val="center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§ 6</w:t>
      </w:r>
    </w:p>
    <w:p w:rsidR="0065230D" w:rsidRPr="00B20B86" w:rsidRDefault="0065230D" w:rsidP="00CB01F3">
      <w:pPr>
        <w:tabs>
          <w:tab w:val="num" w:pos="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1. </w:t>
      </w:r>
      <w:r w:rsidRPr="00B20B86">
        <w:rPr>
          <w:rFonts w:ascii="Arial" w:hAnsi="Arial" w:cs="Arial"/>
          <w:sz w:val="20"/>
          <w:szCs w:val="20"/>
        </w:rPr>
        <w:t xml:space="preserve">Wysokość stypendium szkolnego bez względu na formę w jakiej jest udzielane wynosi miesięcznie 80% wysokości zasiłku rodzinnego określonego w art. 6 ust. 2 pkt 2 ustawy z dnia 28 listopada 2003r. o świadczeniach rodzinnych </w:t>
      </w:r>
      <w:r>
        <w:rPr>
          <w:rFonts w:ascii="Arial" w:hAnsi="Arial" w:cs="Arial"/>
          <w:sz w:val="20"/>
          <w:szCs w:val="20"/>
        </w:rPr>
        <w:t>(</w:t>
      </w:r>
      <w:r w:rsidRPr="00F87313">
        <w:rPr>
          <w:rFonts w:ascii="Arial" w:hAnsi="Arial" w:cs="Arial"/>
          <w:sz w:val="20"/>
          <w:szCs w:val="20"/>
        </w:rPr>
        <w:t xml:space="preserve">Dz.U.2016.1518 t.j. z dnia 2016.09.21 </w:t>
      </w:r>
      <w:r w:rsidRPr="00B20B86">
        <w:rPr>
          <w:rFonts w:ascii="Arial" w:hAnsi="Arial" w:cs="Arial"/>
          <w:sz w:val="20"/>
          <w:szCs w:val="20"/>
        </w:rPr>
        <w:t>z późn. zm.) w przypadku gdy miesięczny dochód na osobę w rodzinie osiąga kryterium dochodowe.</w:t>
      </w:r>
    </w:p>
    <w:p w:rsidR="0065230D" w:rsidRPr="00B20B86" w:rsidRDefault="0065230D" w:rsidP="00CB01F3">
      <w:pPr>
        <w:tabs>
          <w:tab w:val="num" w:pos="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</w:t>
      </w:r>
      <w:r w:rsidRPr="00B20B86">
        <w:rPr>
          <w:rFonts w:ascii="Arial" w:hAnsi="Arial" w:cs="Arial"/>
          <w:sz w:val="20"/>
          <w:szCs w:val="20"/>
        </w:rPr>
        <w:t>Wysokość stypendium szkolnego, o którym mowa w ust.1 może być podwyższona</w:t>
      </w:r>
      <w:r w:rsidRPr="00B20B86">
        <w:rPr>
          <w:rFonts w:ascii="Arial" w:hAnsi="Arial" w:cs="Arial"/>
          <w:sz w:val="20"/>
          <w:szCs w:val="20"/>
        </w:rPr>
        <w:br/>
        <w:t xml:space="preserve">do 20% wysokości zasiłku rodzinnego określonego w art. 6 ust. 2 pkt. 2 ustawy z dnia28 listopada 2003 r. o świadczeniach rodzinnych w przypadku, gdy dochód na osobę w rodzinie nie przekracza </w:t>
      </w:r>
      <w:r>
        <w:rPr>
          <w:rFonts w:ascii="Arial" w:hAnsi="Arial" w:cs="Arial"/>
          <w:sz w:val="20"/>
          <w:szCs w:val="20"/>
        </w:rPr>
        <w:br/>
      </w:r>
      <w:r w:rsidRPr="00B20B86">
        <w:rPr>
          <w:rFonts w:ascii="Arial" w:hAnsi="Arial" w:cs="Arial"/>
          <w:sz w:val="20"/>
          <w:szCs w:val="20"/>
        </w:rPr>
        <w:t>50 % kwoty, o której mowa w art. 8 ust. 1 pkt 2 ustawy o pomocy społecznej.</w:t>
      </w:r>
    </w:p>
    <w:p w:rsidR="0065230D" w:rsidRPr="00B20B86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 </w:t>
      </w:r>
    </w:p>
    <w:p w:rsidR="0065230D" w:rsidRPr="00B20B86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jc w:val="center"/>
        <w:rPr>
          <w:rFonts w:ascii="Arial" w:hAnsi="Arial" w:cs="Arial"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Rozdział 3</w:t>
      </w:r>
    </w:p>
    <w:p w:rsidR="0065230D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jc w:val="center"/>
        <w:rPr>
          <w:rStyle w:val="Pogrubienie"/>
          <w:rFonts w:ascii="Arial" w:hAnsi="Arial" w:cs="Arial"/>
          <w:bCs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Formy stypendium szkolnego </w:t>
      </w:r>
    </w:p>
    <w:p w:rsidR="0065230D" w:rsidRPr="00B20B86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jc w:val="center"/>
        <w:rPr>
          <w:rFonts w:ascii="Arial" w:hAnsi="Arial" w:cs="Arial"/>
          <w:sz w:val="20"/>
          <w:szCs w:val="20"/>
        </w:rPr>
      </w:pPr>
    </w:p>
    <w:p w:rsidR="0065230D" w:rsidRPr="00B20B86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jc w:val="center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§ 7</w:t>
      </w:r>
    </w:p>
    <w:p w:rsidR="0065230D" w:rsidRPr="00B20B86" w:rsidRDefault="0065230D" w:rsidP="00CB01F3">
      <w:pPr>
        <w:pStyle w:val="Tekstpodstawowywcity"/>
        <w:tabs>
          <w:tab w:val="left" w:pos="720"/>
        </w:tabs>
        <w:spacing w:before="0" w:beforeAutospacing="0" w:after="0" w:afterAutospacing="0" w:line="340" w:lineRule="exact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1. Stypendium szkolne może być udzielane w formie:</w:t>
      </w:r>
    </w:p>
    <w:p w:rsidR="0065230D" w:rsidRPr="00B20B86" w:rsidRDefault="0065230D" w:rsidP="002C59BD">
      <w:pPr>
        <w:pStyle w:val="Tekstpodstawowywcity"/>
        <w:tabs>
          <w:tab w:val="left" w:pos="720"/>
        </w:tabs>
        <w:spacing w:before="0" w:beforeAutospacing="0" w:after="0" w:afterAutospacing="0" w:line="340" w:lineRule="exact"/>
        <w:ind w:left="360" w:right="-108"/>
        <w:jc w:val="both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 xml:space="preserve">1)  całkowitego lub częściowego pokrycia kosztów udziału w zajęciach edukacyjnych prowadzonych w ramach planu nauczania, jak również wykraczających poza ten plan </w:t>
      </w:r>
      <w:r w:rsidRPr="00B20B86">
        <w:rPr>
          <w:rFonts w:ascii="Arial" w:hAnsi="Arial" w:cs="Arial"/>
          <w:sz w:val="20"/>
          <w:szCs w:val="20"/>
        </w:rPr>
        <w:lastRenderedPageBreak/>
        <w:t xml:space="preserve">i wyrównawczych, a także udziału w zajęciach edukacyjnych realizowanych poza szkołą, </w:t>
      </w:r>
      <w:r>
        <w:rPr>
          <w:rFonts w:ascii="Arial" w:hAnsi="Arial" w:cs="Arial"/>
          <w:sz w:val="20"/>
          <w:szCs w:val="20"/>
        </w:rPr>
        <w:t>szczegóły określa katalog wydatków podlegających refundacji, który stanowi załącznik nr 2,</w:t>
      </w:r>
    </w:p>
    <w:p w:rsidR="0065230D" w:rsidRDefault="0065230D" w:rsidP="00CB01F3">
      <w:pPr>
        <w:pStyle w:val="Tekstpodstawowywcity"/>
        <w:spacing w:before="0" w:beforeAutospacing="0" w:after="0" w:afterAutospacing="0" w:line="34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2)   pomocy rzecz</w:t>
      </w:r>
      <w:r>
        <w:rPr>
          <w:rFonts w:ascii="Arial" w:hAnsi="Arial" w:cs="Arial"/>
          <w:sz w:val="20"/>
          <w:szCs w:val="20"/>
        </w:rPr>
        <w:t>owej o charakterze edukacyjnym.</w:t>
      </w:r>
    </w:p>
    <w:p w:rsidR="0065230D" w:rsidRPr="00B20B86" w:rsidRDefault="0065230D" w:rsidP="00CB01F3">
      <w:pPr>
        <w:pStyle w:val="Tekstpodstawowywcity"/>
        <w:spacing w:before="0" w:beforeAutospacing="0" w:after="0" w:afterAutospacing="0" w:line="3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pStyle w:val="Tekstpodstawowywcity"/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2. Stypendium szkolne może być udzielane uczniom szkół</w:t>
      </w:r>
      <w:r>
        <w:rPr>
          <w:rFonts w:ascii="Arial" w:hAnsi="Arial" w:cs="Arial"/>
          <w:sz w:val="20"/>
          <w:szCs w:val="20"/>
        </w:rPr>
        <w:t xml:space="preserve"> podstawowych, gimnazjalnych,</w:t>
      </w:r>
      <w:r w:rsidRPr="00B20B86">
        <w:rPr>
          <w:rFonts w:ascii="Arial" w:hAnsi="Arial" w:cs="Arial"/>
          <w:sz w:val="20"/>
          <w:szCs w:val="20"/>
        </w:rPr>
        <w:t xml:space="preserve"> ponadgimnazjalnych oraz słuchaczom i wychowankom, także w formie całkowitego lub częściowego pokrycia kosztów związanych z pobieraniem nauki poza miejscem zamieszkania, w tym opłat za internat lub bursę oraz opłat za przejazdy z miejsca zamieszkania do szkoły i z powrotem.</w:t>
      </w:r>
    </w:p>
    <w:p w:rsidR="0065230D" w:rsidRPr="00B20B86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ind w:left="180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 </w:t>
      </w:r>
    </w:p>
    <w:p w:rsidR="0065230D" w:rsidRPr="00B20B86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jc w:val="center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§ 8</w:t>
      </w:r>
    </w:p>
    <w:p w:rsidR="0065230D" w:rsidRPr="00B20B86" w:rsidRDefault="0065230D" w:rsidP="00CB01F3">
      <w:pPr>
        <w:pStyle w:val="Tekstpodstawowywcity"/>
        <w:tabs>
          <w:tab w:val="num" w:pos="0"/>
        </w:tabs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1.     Stypendium szkolne udzielone w formie, o której mowa w § 7 ust. 1 pkt 1 oraz ust. 2 Regulaminu będzie przekazywane rodzicom, opiekunom prawnym lub pełnoletnim uczniom, jako częściowa lub całkowita re</w:t>
      </w:r>
      <w:r>
        <w:rPr>
          <w:rFonts w:ascii="Arial" w:hAnsi="Arial" w:cs="Arial"/>
          <w:sz w:val="20"/>
          <w:szCs w:val="20"/>
        </w:rPr>
        <w:t xml:space="preserve">fundacja kosztów, poniesionych </w:t>
      </w:r>
      <w:r w:rsidRPr="00B20B86">
        <w:rPr>
          <w:rFonts w:ascii="Arial" w:hAnsi="Arial" w:cs="Arial"/>
          <w:sz w:val="20"/>
          <w:szCs w:val="20"/>
        </w:rPr>
        <w:t xml:space="preserve">i udokumentowanych zakupów i opłat, na podstawie </w:t>
      </w:r>
      <w:r>
        <w:rPr>
          <w:rFonts w:ascii="Arial" w:hAnsi="Arial" w:cs="Arial"/>
          <w:sz w:val="20"/>
          <w:szCs w:val="20"/>
        </w:rPr>
        <w:t xml:space="preserve">oryginałów (lub poświadczonych </w:t>
      </w:r>
      <w:r w:rsidRPr="00B20B86">
        <w:rPr>
          <w:rFonts w:ascii="Arial" w:hAnsi="Arial" w:cs="Arial"/>
          <w:sz w:val="20"/>
          <w:szCs w:val="20"/>
        </w:rPr>
        <w:t>za zgodność z oryginałem) rachunków i faktur dotyczących dofinansowanych kosztów zakupów lub opłat.</w:t>
      </w:r>
    </w:p>
    <w:p w:rsidR="0065230D" w:rsidRPr="00B20B86" w:rsidRDefault="0065230D" w:rsidP="00CB01F3">
      <w:pPr>
        <w:pStyle w:val="Tekstpodstawowywcity"/>
        <w:tabs>
          <w:tab w:val="num" w:pos="0"/>
        </w:tabs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 xml:space="preserve">2.     Stypendium szkolne udzielone w formie, o której mowa w § 7 ust. 1 pkt 2 Regulaminu, będzie realizowane przez zakup i przekazanie (rodzicom, opiekunom prawnym lub pełnoletnim uczniom), </w:t>
      </w:r>
      <w:r>
        <w:rPr>
          <w:rFonts w:ascii="Arial" w:hAnsi="Arial" w:cs="Arial"/>
          <w:sz w:val="20"/>
          <w:szCs w:val="20"/>
        </w:rPr>
        <w:br/>
      </w:r>
      <w:r w:rsidRPr="00B20B86">
        <w:rPr>
          <w:rFonts w:ascii="Arial" w:hAnsi="Arial" w:cs="Arial"/>
          <w:sz w:val="20"/>
          <w:szCs w:val="20"/>
        </w:rPr>
        <w:t>za pokwitowaniem, przedmiotów pomocy rzeczowej.</w:t>
      </w:r>
    </w:p>
    <w:p w:rsidR="0065230D" w:rsidRPr="00B20B86" w:rsidRDefault="0065230D" w:rsidP="00CB01F3">
      <w:pPr>
        <w:pStyle w:val="Tekstpodstawowywcity"/>
        <w:spacing w:before="0" w:beforeAutospacing="0" w:after="0" w:afterAutospacing="0" w:line="340" w:lineRule="exact"/>
        <w:ind w:left="993" w:hanging="284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 </w:t>
      </w:r>
    </w:p>
    <w:p w:rsidR="0065230D" w:rsidRPr="00B20B86" w:rsidRDefault="0065230D" w:rsidP="00CB01F3">
      <w:pPr>
        <w:pStyle w:val="Tekstpodstawowywcity"/>
        <w:spacing w:before="0" w:beforeAutospacing="0" w:after="0" w:afterAutospacing="0" w:line="340" w:lineRule="exact"/>
        <w:ind w:left="993" w:hanging="284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 </w:t>
      </w:r>
    </w:p>
    <w:p w:rsidR="0065230D" w:rsidRPr="00B20B86" w:rsidRDefault="0065230D" w:rsidP="00CB01F3">
      <w:pPr>
        <w:pStyle w:val="Tekstpodstawowywcity"/>
        <w:spacing w:before="0" w:beforeAutospacing="0" w:after="0" w:afterAutospacing="0" w:line="340" w:lineRule="exact"/>
        <w:jc w:val="center"/>
        <w:rPr>
          <w:rFonts w:ascii="Arial" w:hAnsi="Arial" w:cs="Arial"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Rozdział 4</w:t>
      </w:r>
    </w:p>
    <w:p w:rsidR="0065230D" w:rsidRPr="00B20B86" w:rsidRDefault="0065230D" w:rsidP="00CB01F3">
      <w:pPr>
        <w:pStyle w:val="Tekstpodstawowywcity"/>
        <w:spacing w:before="0" w:beforeAutospacing="0" w:after="0" w:afterAutospacing="0" w:line="340" w:lineRule="exact"/>
        <w:jc w:val="center"/>
        <w:rPr>
          <w:rFonts w:ascii="Arial" w:hAnsi="Arial" w:cs="Arial"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Tryb i sposób udzielania stypendium szkolnego</w:t>
      </w:r>
    </w:p>
    <w:p w:rsidR="0065230D" w:rsidRPr="00B20B86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jc w:val="center"/>
        <w:rPr>
          <w:rFonts w:ascii="Arial" w:hAnsi="Arial" w:cs="Arial"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 </w:t>
      </w:r>
    </w:p>
    <w:p w:rsidR="0065230D" w:rsidRPr="00B20B86" w:rsidRDefault="0065230D" w:rsidP="002C59BD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§ 9</w:t>
      </w:r>
    </w:p>
    <w:p w:rsidR="0065230D" w:rsidRPr="00B20B86" w:rsidRDefault="0065230D" w:rsidP="002C59BD">
      <w:pPr>
        <w:tabs>
          <w:tab w:val="num" w:pos="360"/>
        </w:tabs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1.   </w:t>
      </w:r>
      <w:r w:rsidRPr="00B20B86">
        <w:rPr>
          <w:rFonts w:ascii="Arial" w:hAnsi="Arial" w:cs="Arial"/>
          <w:sz w:val="20"/>
          <w:szCs w:val="20"/>
        </w:rPr>
        <w:t>Do ubiegania się o pomoc materialną uprawniony jest uczeń, który spełnia łącznie następujące kryteria:</w:t>
      </w:r>
    </w:p>
    <w:p w:rsidR="0065230D" w:rsidRPr="00B20B86" w:rsidRDefault="0065230D" w:rsidP="00CB01F3">
      <w:pPr>
        <w:tabs>
          <w:tab w:val="num" w:pos="900"/>
        </w:tabs>
        <w:adjustRightInd w:val="0"/>
        <w:spacing w:line="360" w:lineRule="auto"/>
        <w:ind w:left="90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  </w:t>
      </w:r>
      <w:r w:rsidRPr="00B20B86">
        <w:rPr>
          <w:rFonts w:ascii="Arial" w:hAnsi="Arial" w:cs="Arial"/>
          <w:sz w:val="20"/>
          <w:szCs w:val="20"/>
        </w:rPr>
        <w:t xml:space="preserve"> zamieszkuje na terenie Miasta Jastrzębie-Zdrój,</w:t>
      </w:r>
    </w:p>
    <w:p w:rsidR="0065230D" w:rsidRPr="00B20B86" w:rsidRDefault="0065230D" w:rsidP="00CB01F3">
      <w:pPr>
        <w:tabs>
          <w:tab w:val="num" w:pos="900"/>
        </w:tabs>
        <w:adjustRightInd w:val="0"/>
        <w:spacing w:line="360" w:lineRule="auto"/>
        <w:ind w:left="90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   </w:t>
      </w:r>
      <w:r w:rsidRPr="00B20B86">
        <w:rPr>
          <w:rFonts w:ascii="Arial" w:hAnsi="Arial" w:cs="Arial"/>
          <w:sz w:val="20"/>
          <w:szCs w:val="20"/>
        </w:rPr>
        <w:t xml:space="preserve">znajduje się w trudnej sytuacji materialnej, wynikającej z niskich dochodów na osobę </w:t>
      </w:r>
      <w:r w:rsidRPr="00B20B86">
        <w:rPr>
          <w:rFonts w:ascii="Arial" w:hAnsi="Arial" w:cs="Arial"/>
          <w:sz w:val="20"/>
          <w:szCs w:val="20"/>
        </w:rPr>
        <w:br/>
        <w:t xml:space="preserve">w rodzinie (kryterium dochodowe). </w:t>
      </w:r>
    </w:p>
    <w:p w:rsidR="0065230D" w:rsidRPr="00B20B86" w:rsidRDefault="0065230D" w:rsidP="00CB01F3">
      <w:pPr>
        <w:tabs>
          <w:tab w:val="num" w:pos="0"/>
        </w:tabs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2.  </w:t>
      </w:r>
      <w:r w:rsidRPr="00B20B86">
        <w:rPr>
          <w:rFonts w:ascii="Arial" w:hAnsi="Arial" w:cs="Arial"/>
          <w:sz w:val="20"/>
          <w:szCs w:val="20"/>
        </w:rPr>
        <w:t xml:space="preserve">Stypendium szkolne przyznaje Prezydent Miasta na wniosek osób uprawnionych, o których mowa </w:t>
      </w:r>
      <w:r>
        <w:rPr>
          <w:rFonts w:ascii="Arial" w:hAnsi="Arial" w:cs="Arial"/>
          <w:sz w:val="20"/>
          <w:szCs w:val="20"/>
        </w:rPr>
        <w:br/>
      </w:r>
      <w:r w:rsidRPr="00B20B86">
        <w:rPr>
          <w:rFonts w:ascii="Arial" w:hAnsi="Arial" w:cs="Arial"/>
          <w:sz w:val="20"/>
          <w:szCs w:val="20"/>
        </w:rPr>
        <w:t>w art. 90n ust. 2 ustawy o systemie oświaty.</w:t>
      </w:r>
    </w:p>
    <w:p w:rsidR="0065230D" w:rsidRPr="00B20B86" w:rsidRDefault="0065230D" w:rsidP="00CB01F3">
      <w:pPr>
        <w:pStyle w:val="Tekstpodstawowywcity"/>
        <w:tabs>
          <w:tab w:val="num" w:pos="0"/>
        </w:tabs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3.   </w:t>
      </w:r>
      <w:r w:rsidRPr="00B20B86">
        <w:rPr>
          <w:rFonts w:ascii="Arial" w:hAnsi="Arial" w:cs="Arial"/>
          <w:sz w:val="20"/>
          <w:szCs w:val="20"/>
        </w:rPr>
        <w:t>Wniosek może być złożony na formula</w:t>
      </w:r>
      <w:r>
        <w:rPr>
          <w:rFonts w:ascii="Arial" w:hAnsi="Arial" w:cs="Arial"/>
          <w:sz w:val="20"/>
          <w:szCs w:val="20"/>
        </w:rPr>
        <w:t>rzu określonym w załączniku nr 3</w:t>
      </w:r>
      <w:r w:rsidRPr="00B20B86">
        <w:rPr>
          <w:rFonts w:ascii="Arial" w:hAnsi="Arial" w:cs="Arial"/>
          <w:sz w:val="20"/>
          <w:szCs w:val="20"/>
        </w:rPr>
        <w:t xml:space="preserve"> do Uchwały lub bez wykorzystania tego formularza, ale z zachowaniem obowiązujących elementów, o których mowa </w:t>
      </w:r>
      <w:r>
        <w:rPr>
          <w:rFonts w:ascii="Arial" w:hAnsi="Arial" w:cs="Arial"/>
          <w:sz w:val="20"/>
          <w:szCs w:val="20"/>
        </w:rPr>
        <w:br/>
      </w:r>
      <w:r w:rsidRPr="00B20B86">
        <w:rPr>
          <w:rFonts w:ascii="Arial" w:hAnsi="Arial" w:cs="Arial"/>
          <w:sz w:val="20"/>
          <w:szCs w:val="20"/>
        </w:rPr>
        <w:t>w art. 90n ust. 4 ustawy o systemie oświaty.</w:t>
      </w:r>
      <w:r>
        <w:rPr>
          <w:rFonts w:ascii="Arial" w:hAnsi="Arial" w:cs="Arial"/>
          <w:sz w:val="20"/>
          <w:szCs w:val="20"/>
        </w:rPr>
        <w:t xml:space="preserve">; oraz na zasadach określonych w art. 63 </w:t>
      </w:r>
      <w:r w:rsidRPr="00B20B86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 ustawy </w:t>
      </w:r>
      <w:r>
        <w:rPr>
          <w:rFonts w:ascii="Arial" w:hAnsi="Arial" w:cs="Arial"/>
          <w:sz w:val="20"/>
          <w:szCs w:val="20"/>
        </w:rPr>
        <w:br/>
        <w:t>z dnia 14 czerwca 1960 Kodeksu postępowania administracyjnego (lub telegraficznie, za pomocą telefaksu lub ustnie do protokołu, a także za pomocą innych środków komunikacji elektronicznej przez elektroniczną skrzynkę podawczą organu administracji publicznej).</w:t>
      </w:r>
    </w:p>
    <w:p w:rsidR="0065230D" w:rsidRPr="00B20B86" w:rsidRDefault="0065230D" w:rsidP="00CB01F3">
      <w:pPr>
        <w:tabs>
          <w:tab w:val="num" w:pos="180"/>
        </w:tabs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 </w:t>
      </w:r>
    </w:p>
    <w:p w:rsidR="0065230D" w:rsidRDefault="0065230D" w:rsidP="00CB01F3">
      <w:pPr>
        <w:tabs>
          <w:tab w:val="num" w:pos="0"/>
        </w:tabs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4.   </w:t>
      </w:r>
      <w:r w:rsidRPr="00B20B86">
        <w:rPr>
          <w:rFonts w:ascii="Arial" w:hAnsi="Arial" w:cs="Arial"/>
          <w:sz w:val="20"/>
          <w:szCs w:val="20"/>
        </w:rPr>
        <w:t>Wniosek o przyznanie stypendium szkolnego składa się</w:t>
      </w:r>
      <w:r>
        <w:rPr>
          <w:rFonts w:ascii="Arial" w:hAnsi="Arial" w:cs="Arial"/>
          <w:sz w:val="20"/>
          <w:szCs w:val="20"/>
        </w:rPr>
        <w:t xml:space="preserve"> </w:t>
      </w:r>
      <w:r w:rsidRPr="00C00EB0">
        <w:rPr>
          <w:rFonts w:ascii="Arial" w:hAnsi="Arial" w:cs="Arial"/>
          <w:sz w:val="20"/>
          <w:szCs w:val="20"/>
        </w:rPr>
        <w:t>w szkole do której uczęszcza uczeń</w:t>
      </w:r>
      <w:r>
        <w:rPr>
          <w:rFonts w:ascii="Arial" w:hAnsi="Arial" w:cs="Arial"/>
          <w:sz w:val="20"/>
          <w:szCs w:val="20"/>
        </w:rPr>
        <w:t xml:space="preserve"> bądź w Urzędzie Miasta Jastrzębie-Zdrój  w</w:t>
      </w:r>
      <w:r w:rsidRPr="00B20B86">
        <w:rPr>
          <w:rFonts w:ascii="Arial" w:hAnsi="Arial" w:cs="Arial"/>
          <w:sz w:val="20"/>
          <w:szCs w:val="20"/>
        </w:rPr>
        <w:t xml:space="preserve"> terminie do dnia 15</w:t>
      </w:r>
      <w:r>
        <w:rPr>
          <w:rFonts w:ascii="Arial" w:hAnsi="Arial" w:cs="Arial"/>
          <w:sz w:val="20"/>
          <w:szCs w:val="20"/>
        </w:rPr>
        <w:t xml:space="preserve"> września danego roku szkolnego.</w:t>
      </w:r>
      <w:r>
        <w:rPr>
          <w:rFonts w:ascii="Arial" w:hAnsi="Arial" w:cs="Arial"/>
          <w:sz w:val="20"/>
          <w:szCs w:val="20"/>
        </w:rPr>
        <w:br/>
        <w:t>W</w:t>
      </w:r>
      <w:r w:rsidRPr="00B20B86">
        <w:rPr>
          <w:rFonts w:ascii="Arial" w:hAnsi="Arial" w:cs="Arial"/>
          <w:sz w:val="20"/>
          <w:szCs w:val="20"/>
        </w:rPr>
        <w:t xml:space="preserve"> przypadku słuchaczy kolegiów nauczycielskich, nauczycielskich kolegiów języków obcych</w:t>
      </w:r>
      <w:r>
        <w:rPr>
          <w:rFonts w:ascii="Arial" w:hAnsi="Arial" w:cs="Arial"/>
          <w:sz w:val="20"/>
          <w:szCs w:val="20"/>
        </w:rPr>
        <w:br/>
      </w:r>
      <w:r w:rsidRPr="00B20B86">
        <w:rPr>
          <w:rFonts w:ascii="Arial" w:hAnsi="Arial" w:cs="Arial"/>
          <w:sz w:val="20"/>
          <w:szCs w:val="20"/>
        </w:rPr>
        <w:t>i kolegiów pracowników służb społecznych – do dnia 15 paź</w:t>
      </w:r>
      <w:r>
        <w:rPr>
          <w:rFonts w:ascii="Arial" w:hAnsi="Arial" w:cs="Arial"/>
          <w:sz w:val="20"/>
          <w:szCs w:val="20"/>
        </w:rPr>
        <w:t>dziernika danego roku szkolnego.</w:t>
      </w:r>
    </w:p>
    <w:p w:rsidR="0065230D" w:rsidRDefault="0065230D" w:rsidP="00CB01F3">
      <w:pPr>
        <w:tabs>
          <w:tab w:val="num" w:pos="0"/>
        </w:tabs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tabs>
          <w:tab w:val="num" w:pos="0"/>
        </w:tabs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230D" w:rsidRPr="00B20B86" w:rsidRDefault="0065230D" w:rsidP="00CB01F3">
      <w:pPr>
        <w:tabs>
          <w:tab w:val="num" w:pos="0"/>
        </w:tabs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tabs>
          <w:tab w:val="num" w:pos="0"/>
        </w:tabs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5.   </w:t>
      </w:r>
      <w:r w:rsidRPr="00B20B86">
        <w:rPr>
          <w:rFonts w:ascii="Arial" w:hAnsi="Arial" w:cs="Arial"/>
          <w:sz w:val="20"/>
          <w:szCs w:val="20"/>
        </w:rPr>
        <w:t>W przypadku uczniów szkół prowadzonych przez Miasto Jastrzębie-Zdrój</w:t>
      </w:r>
      <w:r>
        <w:rPr>
          <w:rFonts w:ascii="Arial" w:hAnsi="Arial" w:cs="Arial"/>
          <w:sz w:val="20"/>
          <w:szCs w:val="20"/>
        </w:rPr>
        <w:t xml:space="preserve"> oraz uczniów zamieszkałych na terenie Miasta lecz uczęszczających do szkół poza terenem Miasta</w:t>
      </w:r>
      <w:r w:rsidRPr="00B20B86">
        <w:rPr>
          <w:rFonts w:ascii="Arial" w:hAnsi="Arial" w:cs="Arial"/>
          <w:sz w:val="20"/>
          <w:szCs w:val="20"/>
        </w:rPr>
        <w:t xml:space="preserve"> wnioski składa</w:t>
      </w:r>
      <w:r>
        <w:rPr>
          <w:rFonts w:ascii="Arial" w:hAnsi="Arial" w:cs="Arial"/>
          <w:sz w:val="20"/>
          <w:szCs w:val="20"/>
        </w:rPr>
        <w:t xml:space="preserve"> </w:t>
      </w:r>
      <w:r w:rsidRPr="00B20B86">
        <w:rPr>
          <w:rFonts w:ascii="Arial" w:hAnsi="Arial" w:cs="Arial"/>
          <w:sz w:val="20"/>
          <w:szCs w:val="20"/>
        </w:rPr>
        <w:t xml:space="preserve">się bezpośrednio </w:t>
      </w:r>
      <w:r>
        <w:rPr>
          <w:rFonts w:ascii="Arial" w:hAnsi="Arial" w:cs="Arial"/>
          <w:sz w:val="20"/>
          <w:szCs w:val="20"/>
        </w:rPr>
        <w:t xml:space="preserve">do Urzędu Miasta Jastrzębie-Zdrój, oraz na zasadach określonych w art. 63 </w:t>
      </w:r>
      <w:r w:rsidRPr="00B20B86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 ustawy  z dnia 14 czerwca 1960 Kodeksu postępowania administracyjnego.</w:t>
      </w:r>
    </w:p>
    <w:p w:rsidR="0065230D" w:rsidRPr="00B20B86" w:rsidRDefault="0065230D" w:rsidP="002C59BD">
      <w:pPr>
        <w:tabs>
          <w:tab w:val="num" w:pos="0"/>
        </w:tabs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B20B86">
        <w:rPr>
          <w:rFonts w:ascii="Arial" w:hAnsi="Arial" w:cs="Arial"/>
          <w:sz w:val="20"/>
          <w:szCs w:val="20"/>
        </w:rPr>
        <w:t xml:space="preserve">Za datę złożenia wniosku uznaje się datę wpływu </w:t>
      </w:r>
      <w:r>
        <w:rPr>
          <w:rFonts w:ascii="Arial" w:hAnsi="Arial" w:cs="Arial"/>
          <w:sz w:val="20"/>
          <w:szCs w:val="20"/>
        </w:rPr>
        <w:t xml:space="preserve">wniosku do szkoły, datę wpływu  </w:t>
      </w:r>
      <w:r w:rsidRPr="00B20B86">
        <w:rPr>
          <w:rFonts w:ascii="Arial" w:hAnsi="Arial" w:cs="Arial"/>
          <w:sz w:val="20"/>
          <w:szCs w:val="20"/>
        </w:rPr>
        <w:t>do Urzędu Miasta Jastrzębie-Zdrój</w:t>
      </w:r>
      <w:r>
        <w:rPr>
          <w:rFonts w:ascii="Arial" w:hAnsi="Arial" w:cs="Arial"/>
          <w:sz w:val="20"/>
          <w:szCs w:val="20"/>
        </w:rPr>
        <w:t xml:space="preserve">. </w:t>
      </w:r>
      <w:r w:rsidRPr="00B20B86">
        <w:rPr>
          <w:rFonts w:ascii="Arial" w:hAnsi="Arial" w:cs="Arial"/>
          <w:sz w:val="20"/>
          <w:szCs w:val="20"/>
        </w:rPr>
        <w:t> </w:t>
      </w:r>
    </w:p>
    <w:p w:rsidR="0065230D" w:rsidRPr="00B20B86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jc w:val="center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§ 10</w:t>
      </w:r>
    </w:p>
    <w:p w:rsidR="0065230D" w:rsidRPr="00B20B86" w:rsidRDefault="0065230D" w:rsidP="00CB01F3">
      <w:pPr>
        <w:pStyle w:val="Tekstpodstawowywcity"/>
        <w:tabs>
          <w:tab w:val="num" w:pos="0"/>
        </w:tabs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1.   </w:t>
      </w:r>
      <w:r w:rsidRPr="00B20B86">
        <w:rPr>
          <w:rFonts w:ascii="Arial" w:hAnsi="Arial" w:cs="Arial"/>
          <w:sz w:val="20"/>
          <w:szCs w:val="20"/>
        </w:rPr>
        <w:t xml:space="preserve">Do wniosku o przyznanie stypendium szkolnego należy dołączyć zaświadczenia </w:t>
      </w:r>
      <w:r w:rsidRPr="00B20B86">
        <w:rPr>
          <w:rFonts w:ascii="Arial" w:hAnsi="Arial" w:cs="Arial"/>
          <w:sz w:val="20"/>
          <w:szCs w:val="20"/>
        </w:rPr>
        <w:br/>
        <w:t xml:space="preserve">o wysokości dochodów netto członków rodziny zamieszkujących wspólnie z uczniem, </w:t>
      </w:r>
      <w:r w:rsidRPr="00B20B86">
        <w:rPr>
          <w:rFonts w:ascii="Arial" w:hAnsi="Arial" w:cs="Arial"/>
          <w:sz w:val="20"/>
          <w:szCs w:val="20"/>
        </w:rPr>
        <w:br/>
        <w:t xml:space="preserve">z miesiąca poprzedzającego złożenie wniosku lub w przypadku utraty dochodu </w:t>
      </w:r>
      <w:r w:rsidRPr="00B20B86">
        <w:rPr>
          <w:rFonts w:ascii="Arial" w:hAnsi="Arial" w:cs="Arial"/>
          <w:sz w:val="20"/>
          <w:szCs w:val="20"/>
        </w:rPr>
        <w:br/>
        <w:t>z miesiąca, w którym wniosek został złożony, a w szczególności:</w:t>
      </w:r>
    </w:p>
    <w:p w:rsidR="0065230D" w:rsidRPr="00B20B86" w:rsidRDefault="0065230D" w:rsidP="00CB01F3">
      <w:pPr>
        <w:pStyle w:val="Tekstpodstawowywcity"/>
        <w:tabs>
          <w:tab w:val="num" w:pos="360"/>
          <w:tab w:val="num" w:pos="1260"/>
        </w:tabs>
        <w:spacing w:before="0" w:beforeAutospacing="0" w:after="0" w:afterAutospacing="0" w:line="3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 </w:t>
      </w:r>
      <w:r w:rsidRPr="00B20B86">
        <w:rPr>
          <w:rFonts w:ascii="Arial" w:hAnsi="Arial" w:cs="Arial"/>
          <w:sz w:val="20"/>
          <w:szCs w:val="20"/>
        </w:rPr>
        <w:t xml:space="preserve"> zaświadczenia o </w:t>
      </w:r>
      <w:r>
        <w:rPr>
          <w:rFonts w:ascii="Arial" w:hAnsi="Arial" w:cs="Arial"/>
          <w:sz w:val="20"/>
          <w:szCs w:val="20"/>
        </w:rPr>
        <w:t>dochodzie  z zakładu pracy,</w:t>
      </w:r>
    </w:p>
    <w:p w:rsidR="0065230D" w:rsidRPr="00B20B86" w:rsidRDefault="0065230D" w:rsidP="00CB01F3">
      <w:pPr>
        <w:pStyle w:val="Tekstpodstawowywcity"/>
        <w:tabs>
          <w:tab w:val="num" w:pos="360"/>
          <w:tab w:val="num" w:pos="1260"/>
        </w:tabs>
        <w:spacing w:before="0" w:beforeAutospacing="0" w:after="0" w:afterAutospacing="0" w:line="3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   </w:t>
      </w:r>
      <w:r w:rsidRPr="00B20B86">
        <w:rPr>
          <w:rFonts w:ascii="Arial" w:hAnsi="Arial" w:cs="Arial"/>
          <w:sz w:val="20"/>
          <w:szCs w:val="20"/>
        </w:rPr>
        <w:t>zaświadczenia o ilości hektarów przeliczeniowych lub nakaz podatkowy,</w:t>
      </w:r>
    </w:p>
    <w:p w:rsidR="0065230D" w:rsidRPr="00B20B86" w:rsidRDefault="0065230D" w:rsidP="00CB01F3">
      <w:pPr>
        <w:pStyle w:val="Tekstpodstawowywcity"/>
        <w:tabs>
          <w:tab w:val="num" w:pos="360"/>
          <w:tab w:val="left" w:pos="644"/>
          <w:tab w:val="num" w:pos="1260"/>
        </w:tabs>
        <w:spacing w:before="0" w:beforeAutospacing="0" w:after="0" w:afterAutospacing="0" w:line="3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   </w:t>
      </w:r>
      <w:r w:rsidRPr="00B20B86">
        <w:rPr>
          <w:rFonts w:ascii="Arial" w:hAnsi="Arial" w:cs="Arial"/>
          <w:sz w:val="20"/>
          <w:szCs w:val="20"/>
        </w:rPr>
        <w:t>zaświadczenia o wysokości dochodu z prowadzonej działalności gospodarczej,</w:t>
      </w:r>
    </w:p>
    <w:p w:rsidR="0065230D" w:rsidRPr="00B20B86" w:rsidRDefault="0065230D" w:rsidP="00CB01F3">
      <w:pPr>
        <w:pStyle w:val="Tekstpodstawowywcity"/>
        <w:tabs>
          <w:tab w:val="num" w:pos="360"/>
          <w:tab w:val="left" w:pos="644"/>
          <w:tab w:val="num" w:pos="1260"/>
        </w:tabs>
        <w:spacing w:before="0" w:beforeAutospacing="0" w:after="0" w:afterAutospacing="0" w:line="3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   </w:t>
      </w:r>
      <w:r w:rsidRPr="00B20B86">
        <w:rPr>
          <w:rFonts w:ascii="Arial" w:hAnsi="Arial" w:cs="Arial"/>
          <w:sz w:val="20"/>
          <w:szCs w:val="20"/>
        </w:rPr>
        <w:t>zaświadczenia o korzystaniu ze świadczeń pieniężnych z pomocy społecznej, z wyszczególnieniem rodzaju i wysokości świadczenia,</w:t>
      </w:r>
    </w:p>
    <w:p w:rsidR="0065230D" w:rsidRPr="00B20B86" w:rsidRDefault="0065230D" w:rsidP="00CB01F3">
      <w:pPr>
        <w:pStyle w:val="Tekstpodstawowywcity"/>
        <w:tabs>
          <w:tab w:val="num" w:pos="360"/>
          <w:tab w:val="left" w:pos="644"/>
          <w:tab w:val="num" w:pos="1260"/>
        </w:tabs>
        <w:spacing w:before="0" w:beforeAutospacing="0" w:after="0" w:afterAutospacing="0" w:line="3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   </w:t>
      </w:r>
      <w:r w:rsidRPr="00B20B86">
        <w:rPr>
          <w:rFonts w:ascii="Arial" w:hAnsi="Arial" w:cs="Arial"/>
          <w:sz w:val="20"/>
          <w:szCs w:val="20"/>
        </w:rPr>
        <w:t xml:space="preserve">zaświadczenia z Powiatowego Urzędu Pracy </w:t>
      </w:r>
      <w:r>
        <w:rPr>
          <w:rFonts w:ascii="Arial" w:hAnsi="Arial" w:cs="Arial"/>
          <w:sz w:val="20"/>
          <w:szCs w:val="20"/>
        </w:rPr>
        <w:t xml:space="preserve">do </w:t>
      </w:r>
      <w:r w:rsidR="0012361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rawa</w:t>
      </w:r>
      <w:r w:rsidRPr="00B20B86">
        <w:rPr>
          <w:rFonts w:ascii="Arial" w:hAnsi="Arial" w:cs="Arial"/>
          <w:sz w:val="20"/>
          <w:szCs w:val="20"/>
        </w:rPr>
        <w:t xml:space="preserve"> i wysokości zasiłku dla bezrobotnych lub innych świadczeń z funduszu pracy.</w:t>
      </w:r>
    </w:p>
    <w:p w:rsidR="0065230D" w:rsidRPr="00B20B86" w:rsidRDefault="0065230D" w:rsidP="00CB01F3">
      <w:pPr>
        <w:pStyle w:val="Tekstpodstawowywcity"/>
        <w:tabs>
          <w:tab w:val="num" w:pos="0"/>
        </w:tabs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2.   </w:t>
      </w:r>
      <w:r w:rsidRPr="00B20B86">
        <w:rPr>
          <w:rFonts w:ascii="Arial" w:hAnsi="Arial" w:cs="Arial"/>
          <w:sz w:val="20"/>
          <w:szCs w:val="20"/>
        </w:rPr>
        <w:t>Do obliczenia dochodu na osobę w rodzinie, uprawniającego do ubiegania się o stypendium szkolne stosuje się zasady określone w art. 8 ustawy o pomocy społecznej.</w:t>
      </w:r>
    </w:p>
    <w:p w:rsidR="0065230D" w:rsidRPr="00B20B86" w:rsidRDefault="0065230D" w:rsidP="00CB01F3">
      <w:pPr>
        <w:pStyle w:val="Tekstpodstawowywcity"/>
        <w:tabs>
          <w:tab w:val="left" w:pos="0"/>
          <w:tab w:val="num" w:pos="180"/>
          <w:tab w:val="left" w:pos="360"/>
        </w:tabs>
        <w:spacing w:before="0" w:beforeAutospacing="0" w:after="0" w:afterAutospacing="0" w:line="340" w:lineRule="exact"/>
        <w:ind w:left="180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 </w:t>
      </w:r>
    </w:p>
    <w:p w:rsidR="0065230D" w:rsidRPr="00B20B86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§ 11</w:t>
      </w:r>
    </w:p>
    <w:p w:rsidR="0065230D" w:rsidRPr="00B20B86" w:rsidRDefault="0065230D" w:rsidP="00CB01F3">
      <w:pPr>
        <w:pStyle w:val="Tekstpodstawowywcity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1.  Stypendium szkolne przyznaje lub odmawia</w:t>
      </w:r>
      <w:r>
        <w:rPr>
          <w:rFonts w:ascii="Arial" w:hAnsi="Arial" w:cs="Arial"/>
          <w:sz w:val="20"/>
          <w:szCs w:val="20"/>
        </w:rPr>
        <w:t xml:space="preserve"> w drodze decyzji administracyjnych </w:t>
      </w:r>
      <w:r w:rsidRPr="00B20B86">
        <w:rPr>
          <w:rFonts w:ascii="Arial" w:hAnsi="Arial" w:cs="Arial"/>
          <w:sz w:val="20"/>
          <w:szCs w:val="20"/>
        </w:rPr>
        <w:t xml:space="preserve"> Pr</w:t>
      </w:r>
      <w:r>
        <w:rPr>
          <w:rFonts w:ascii="Arial" w:hAnsi="Arial" w:cs="Arial"/>
          <w:sz w:val="20"/>
          <w:szCs w:val="20"/>
        </w:rPr>
        <w:t>ezydent Miasta Jastrzębie-Zdrój.</w:t>
      </w:r>
    </w:p>
    <w:p w:rsidR="0065230D" w:rsidRPr="00B20B86" w:rsidRDefault="0065230D" w:rsidP="00CB01F3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 xml:space="preserve">2. W zakresie decyzji </w:t>
      </w:r>
      <w:r>
        <w:rPr>
          <w:rFonts w:ascii="Arial" w:hAnsi="Arial" w:cs="Arial"/>
          <w:sz w:val="20"/>
          <w:szCs w:val="20"/>
        </w:rPr>
        <w:t>dotyczących stypendiów szkolnych</w:t>
      </w:r>
      <w:r w:rsidRPr="00B20B86">
        <w:rPr>
          <w:rFonts w:ascii="Arial" w:hAnsi="Arial" w:cs="Arial"/>
          <w:sz w:val="20"/>
          <w:szCs w:val="20"/>
        </w:rPr>
        <w:t xml:space="preserve"> stosuje się kodeks postępowania administracyjnego.</w:t>
      </w:r>
    </w:p>
    <w:p w:rsidR="0065230D" w:rsidRPr="00B20B86" w:rsidRDefault="0065230D" w:rsidP="002C59BD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Pr="00B20B86">
        <w:rPr>
          <w:rFonts w:ascii="Arial" w:hAnsi="Arial" w:cs="Arial"/>
          <w:sz w:val="20"/>
          <w:szCs w:val="20"/>
        </w:rPr>
        <w:t>§ 12</w:t>
      </w:r>
    </w:p>
    <w:p w:rsidR="0065230D" w:rsidRPr="00B20B86" w:rsidRDefault="0065230D" w:rsidP="00CB01F3">
      <w:pPr>
        <w:pStyle w:val="Tekstpodstawowywcity"/>
        <w:tabs>
          <w:tab w:val="num" w:pos="0"/>
        </w:tabs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 Stypendium</w:t>
      </w:r>
      <w:r w:rsidRPr="00B20B86">
        <w:rPr>
          <w:rFonts w:ascii="Arial" w:hAnsi="Arial" w:cs="Arial"/>
          <w:sz w:val="20"/>
          <w:szCs w:val="20"/>
        </w:rPr>
        <w:t xml:space="preserve"> szkolne przyznane w formie pieniężnej, o których mowa w § 7 ust.1 pkt 1, </w:t>
      </w:r>
      <w:r w:rsidRPr="00B20B86">
        <w:rPr>
          <w:rFonts w:ascii="Arial" w:hAnsi="Arial" w:cs="Arial"/>
          <w:sz w:val="20"/>
          <w:szCs w:val="20"/>
        </w:rPr>
        <w:br/>
        <w:t xml:space="preserve">oraz </w:t>
      </w:r>
      <w:r>
        <w:rPr>
          <w:rFonts w:ascii="Arial" w:hAnsi="Arial" w:cs="Arial"/>
          <w:sz w:val="20"/>
          <w:szCs w:val="20"/>
        </w:rPr>
        <w:t>ust. 2-3 Regulaminu wypłacane jest</w:t>
      </w:r>
      <w:r w:rsidRPr="00B20B86">
        <w:rPr>
          <w:rFonts w:ascii="Arial" w:hAnsi="Arial" w:cs="Arial"/>
          <w:sz w:val="20"/>
          <w:szCs w:val="20"/>
        </w:rPr>
        <w:t xml:space="preserve"> przelewem na rachunek bankowy rodzicowi, opiekunowi prawnemu ucznia, bądź pełnoletniemu uczniowi – na których wystawiono decyzje admini</w:t>
      </w:r>
      <w:r>
        <w:rPr>
          <w:rFonts w:ascii="Arial" w:hAnsi="Arial" w:cs="Arial"/>
          <w:sz w:val="20"/>
          <w:szCs w:val="20"/>
        </w:rPr>
        <w:t>stracyjne przyznające stypendium bądź czekiem do wysokości poniesionych kosztów.</w:t>
      </w:r>
    </w:p>
    <w:p w:rsidR="0065230D" w:rsidRDefault="0065230D" w:rsidP="00CB01F3">
      <w:pPr>
        <w:pStyle w:val="Tekstpodstawowywcity"/>
        <w:tabs>
          <w:tab w:val="num" w:pos="0"/>
        </w:tabs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Stypendium</w:t>
      </w:r>
      <w:r w:rsidRPr="00B20B86">
        <w:rPr>
          <w:rFonts w:ascii="Arial" w:hAnsi="Arial" w:cs="Arial"/>
          <w:sz w:val="20"/>
          <w:szCs w:val="20"/>
        </w:rPr>
        <w:t xml:space="preserve"> szkolne przyznane w formie pomocy rzeczowej, o której mowa w § 7 ust.1 pkt 2 Regulaminu, realizowane </w:t>
      </w:r>
      <w:r>
        <w:rPr>
          <w:rFonts w:ascii="Arial" w:hAnsi="Arial" w:cs="Arial"/>
          <w:sz w:val="20"/>
          <w:szCs w:val="20"/>
        </w:rPr>
        <w:t>jest</w:t>
      </w:r>
      <w:r w:rsidRPr="00B20B86">
        <w:rPr>
          <w:rFonts w:ascii="Arial" w:hAnsi="Arial" w:cs="Arial"/>
          <w:sz w:val="20"/>
          <w:szCs w:val="20"/>
        </w:rPr>
        <w:t xml:space="preserve"> poprzez wydanie rzeczy w szkołach usytuowan</w:t>
      </w:r>
      <w:r>
        <w:rPr>
          <w:rFonts w:ascii="Arial" w:hAnsi="Arial" w:cs="Arial"/>
          <w:sz w:val="20"/>
          <w:szCs w:val="20"/>
        </w:rPr>
        <w:t>ych na terenie gminy, do której</w:t>
      </w:r>
      <w:r w:rsidRPr="00B20B86">
        <w:rPr>
          <w:rFonts w:ascii="Arial" w:hAnsi="Arial" w:cs="Arial"/>
          <w:sz w:val="20"/>
          <w:szCs w:val="20"/>
        </w:rPr>
        <w:t xml:space="preserve"> uczęszczają uczniowie, a w przypadku uczniów szkół położonych poza terenem gminy</w:t>
      </w:r>
      <w:r>
        <w:rPr>
          <w:rFonts w:ascii="Arial" w:hAnsi="Arial" w:cs="Arial"/>
          <w:sz w:val="20"/>
          <w:szCs w:val="20"/>
        </w:rPr>
        <w:br/>
      </w:r>
      <w:r w:rsidRPr="00B20B86">
        <w:rPr>
          <w:rFonts w:ascii="Arial" w:hAnsi="Arial" w:cs="Arial"/>
          <w:sz w:val="20"/>
          <w:szCs w:val="20"/>
        </w:rPr>
        <w:t>– w Urzędzie Miasta Jastrzębie-Zdrój.</w:t>
      </w:r>
    </w:p>
    <w:p w:rsidR="0065230D" w:rsidRPr="00B20B86" w:rsidRDefault="0065230D" w:rsidP="00CB01F3">
      <w:pPr>
        <w:pStyle w:val="Tekstpodstawowywcity"/>
        <w:tabs>
          <w:tab w:val="num" w:pos="0"/>
        </w:tabs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pStyle w:val="Tekstpodstawowywcity"/>
        <w:spacing w:before="0" w:beforeAutospacing="0" w:after="0" w:afterAutospacing="0" w:line="340" w:lineRule="exact"/>
        <w:rPr>
          <w:rStyle w:val="Pogrubienie"/>
          <w:rFonts w:ascii="Arial" w:hAnsi="Arial" w:cs="Arial"/>
          <w:bCs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 </w:t>
      </w:r>
    </w:p>
    <w:p w:rsidR="0065230D" w:rsidRDefault="0065230D" w:rsidP="00CB01F3">
      <w:pPr>
        <w:pStyle w:val="Tekstpodstawowywcity"/>
        <w:spacing w:before="0" w:beforeAutospacing="0" w:after="0" w:afterAutospacing="0" w:line="340" w:lineRule="exact"/>
        <w:rPr>
          <w:rStyle w:val="Pogrubienie"/>
          <w:rFonts w:ascii="Arial" w:hAnsi="Arial" w:cs="Arial"/>
          <w:bCs/>
          <w:sz w:val="20"/>
          <w:szCs w:val="20"/>
        </w:rPr>
      </w:pPr>
    </w:p>
    <w:p w:rsidR="0065230D" w:rsidRDefault="0065230D" w:rsidP="00CB01F3">
      <w:pPr>
        <w:pStyle w:val="Tekstpodstawowywcity"/>
        <w:spacing w:before="0" w:beforeAutospacing="0" w:after="0" w:afterAutospacing="0" w:line="340" w:lineRule="exact"/>
        <w:rPr>
          <w:rStyle w:val="Pogrubienie"/>
          <w:rFonts w:ascii="Arial" w:hAnsi="Arial" w:cs="Arial"/>
          <w:bCs/>
          <w:sz w:val="20"/>
          <w:szCs w:val="20"/>
        </w:rPr>
      </w:pPr>
    </w:p>
    <w:p w:rsidR="0065230D" w:rsidRDefault="0065230D" w:rsidP="00CB01F3">
      <w:pPr>
        <w:pStyle w:val="Tekstpodstawowywcity"/>
        <w:spacing w:before="0" w:beforeAutospacing="0" w:after="0" w:afterAutospacing="0" w:line="340" w:lineRule="exact"/>
        <w:rPr>
          <w:rStyle w:val="Pogrubienie"/>
          <w:rFonts w:ascii="Arial" w:hAnsi="Arial" w:cs="Arial"/>
          <w:bCs/>
          <w:sz w:val="20"/>
          <w:szCs w:val="20"/>
        </w:rPr>
      </w:pPr>
    </w:p>
    <w:p w:rsidR="0065230D" w:rsidRDefault="0065230D" w:rsidP="00CB01F3">
      <w:pPr>
        <w:pStyle w:val="Tekstpodstawowywcity"/>
        <w:spacing w:before="0" w:beforeAutospacing="0" w:after="0" w:afterAutospacing="0" w:line="340" w:lineRule="exact"/>
        <w:rPr>
          <w:rStyle w:val="Pogrubienie"/>
          <w:rFonts w:ascii="Arial" w:hAnsi="Arial" w:cs="Arial"/>
          <w:bCs/>
          <w:sz w:val="20"/>
          <w:szCs w:val="20"/>
        </w:rPr>
      </w:pPr>
    </w:p>
    <w:p w:rsidR="0065230D" w:rsidRDefault="0065230D" w:rsidP="00CB01F3">
      <w:pPr>
        <w:pStyle w:val="Tekstpodstawowywcity"/>
        <w:spacing w:before="0" w:beforeAutospacing="0" w:after="0" w:afterAutospacing="0" w:line="340" w:lineRule="exact"/>
        <w:rPr>
          <w:rStyle w:val="Pogrubienie"/>
          <w:rFonts w:ascii="Arial" w:hAnsi="Arial" w:cs="Arial"/>
          <w:bCs/>
          <w:sz w:val="20"/>
          <w:szCs w:val="20"/>
        </w:rPr>
      </w:pPr>
    </w:p>
    <w:p w:rsidR="0065230D" w:rsidRPr="00B20B86" w:rsidRDefault="0065230D" w:rsidP="00CB01F3">
      <w:pPr>
        <w:pStyle w:val="Tekstpodstawowywcity"/>
        <w:spacing w:before="0" w:beforeAutospacing="0" w:after="0" w:afterAutospacing="0" w:line="340" w:lineRule="exact"/>
        <w:rPr>
          <w:rFonts w:ascii="Arial" w:hAnsi="Arial" w:cs="Arial"/>
          <w:sz w:val="20"/>
          <w:szCs w:val="20"/>
        </w:rPr>
      </w:pPr>
    </w:p>
    <w:p w:rsidR="0065230D" w:rsidRPr="00B20B86" w:rsidRDefault="0065230D" w:rsidP="00CB01F3">
      <w:pPr>
        <w:pStyle w:val="Tekstpodstawowywcity"/>
        <w:spacing w:before="0" w:beforeAutospacing="0" w:after="0" w:afterAutospacing="0" w:line="340" w:lineRule="exact"/>
        <w:ind w:left="3541" w:firstLine="707"/>
        <w:rPr>
          <w:rFonts w:ascii="Arial" w:hAnsi="Arial" w:cs="Arial"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Rozdział 5</w:t>
      </w:r>
    </w:p>
    <w:p w:rsidR="0065230D" w:rsidRPr="00B20B86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jc w:val="center"/>
        <w:rPr>
          <w:rFonts w:ascii="Arial" w:hAnsi="Arial" w:cs="Arial"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Tryb i sposób udzielania zasiłku szkolnego</w:t>
      </w:r>
    </w:p>
    <w:p w:rsidR="0065230D" w:rsidRPr="00B20B86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jc w:val="center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 </w:t>
      </w:r>
    </w:p>
    <w:p w:rsidR="0065230D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jc w:val="center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§ 13</w:t>
      </w:r>
    </w:p>
    <w:p w:rsidR="0065230D" w:rsidRPr="007F3965" w:rsidRDefault="0065230D" w:rsidP="00CB01F3">
      <w:pPr>
        <w:tabs>
          <w:tab w:val="left" w:pos="0"/>
          <w:tab w:val="left" w:pos="360"/>
        </w:tabs>
        <w:suppressAutoHyphens/>
        <w:autoSpaceDN w:val="0"/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65230D" w:rsidRPr="007F3965" w:rsidRDefault="0065230D" w:rsidP="00CB01F3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autoSpaceDN w:val="0"/>
        <w:spacing w:after="160" w:line="360" w:lineRule="auto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F3965">
        <w:rPr>
          <w:rFonts w:ascii="Arial" w:hAnsi="Arial" w:cs="Arial"/>
          <w:sz w:val="20"/>
          <w:szCs w:val="20"/>
        </w:rPr>
        <w:t>Zasiłek szkolny może być przyznany uczniowi, o którym mowa w § 7</w:t>
      </w:r>
      <w:r>
        <w:rPr>
          <w:rFonts w:ascii="Arial" w:hAnsi="Arial" w:cs="Arial"/>
          <w:sz w:val="20"/>
          <w:szCs w:val="20"/>
        </w:rPr>
        <w:t xml:space="preserve"> </w:t>
      </w:r>
      <w:r w:rsidRPr="007F3965">
        <w:rPr>
          <w:rFonts w:ascii="Arial" w:hAnsi="Arial" w:cs="Arial"/>
          <w:sz w:val="20"/>
          <w:szCs w:val="20"/>
        </w:rPr>
        <w:t>ust.2, znajdującemu się przejściowo w trudnej sytuacji materialnej, wyłącznie z powodu zdarzenia losowego.</w:t>
      </w:r>
    </w:p>
    <w:p w:rsidR="0065230D" w:rsidRPr="007F3965" w:rsidRDefault="0065230D" w:rsidP="00CB01F3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autoSpaceDN w:val="0"/>
        <w:spacing w:after="160" w:line="360" w:lineRule="auto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F3965">
        <w:rPr>
          <w:rFonts w:ascii="Arial" w:hAnsi="Arial" w:cs="Arial"/>
          <w:sz w:val="20"/>
          <w:szCs w:val="20"/>
        </w:rPr>
        <w:t>Zasiłek szkolny przyznaje Prezydent Miasta, działając z urzędu lub na wniosek osób uprawnionych, o których mowa w art. 90 n ust. 2 ustawy o systemie oświaty.</w:t>
      </w:r>
    </w:p>
    <w:p w:rsidR="0065230D" w:rsidRPr="007F3965" w:rsidRDefault="0065230D" w:rsidP="00CB01F3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autoSpaceDN w:val="0"/>
        <w:spacing w:after="160" w:line="360" w:lineRule="auto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F3965">
        <w:rPr>
          <w:rFonts w:ascii="Arial" w:hAnsi="Arial" w:cs="Arial"/>
          <w:sz w:val="20"/>
          <w:szCs w:val="20"/>
        </w:rPr>
        <w:t xml:space="preserve">Prezydent Miasta Jastrzębie-Zdrój przyznaje zasiłek szkolny w drodze decyzji administracyjnej, </w:t>
      </w:r>
      <w:r>
        <w:rPr>
          <w:rFonts w:ascii="Arial" w:hAnsi="Arial" w:cs="Arial"/>
          <w:sz w:val="20"/>
          <w:szCs w:val="20"/>
        </w:rPr>
        <w:br/>
      </w:r>
      <w:r w:rsidRPr="007F3965">
        <w:rPr>
          <w:rFonts w:ascii="Arial" w:hAnsi="Arial" w:cs="Arial"/>
          <w:sz w:val="20"/>
          <w:szCs w:val="20"/>
        </w:rPr>
        <w:t>w wysokości określonej w decyzji uwzględniając indywidualną sytuację materialną i losową ucznia jaka wystąpiła z powodu zdarzenia losowego.</w:t>
      </w:r>
    </w:p>
    <w:p w:rsidR="0065230D" w:rsidRPr="007F3965" w:rsidRDefault="0065230D" w:rsidP="00CB01F3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autoSpaceDN w:val="0"/>
        <w:spacing w:after="160" w:line="360" w:lineRule="auto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F3965">
        <w:rPr>
          <w:rFonts w:ascii="Arial" w:hAnsi="Arial" w:cs="Arial"/>
          <w:sz w:val="20"/>
          <w:szCs w:val="20"/>
        </w:rPr>
        <w:t>Zasiłek szkolny może być przyznawany w formie świadczenia pieniężnego na pokrycie wydatków związanych z procesem edukacyjnym lub w formie pomocy rzeczowej o charakterze edukacyjnym, raz lub kilka razy w roku szkolnym, niezależnie od otrzymywanego stypendium szkolnego.</w:t>
      </w:r>
    </w:p>
    <w:p w:rsidR="0065230D" w:rsidRPr="007F3965" w:rsidRDefault="0065230D" w:rsidP="00CB01F3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autoSpaceDN w:val="0"/>
        <w:spacing w:after="160" w:line="360" w:lineRule="auto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F3965">
        <w:rPr>
          <w:rFonts w:ascii="Arial" w:hAnsi="Arial" w:cs="Arial"/>
          <w:sz w:val="20"/>
          <w:szCs w:val="20"/>
        </w:rPr>
        <w:t>Wysokość zasiłku szkolnego nie może przekroczyć jednorazowo kwoty stanowiącej pięciokrotność kwoty, o której mowa w art. 6 ust. 2 pkt 2 ustawy o świadczeniach rodzinnych – zasiłek rodzinny na dziecko w wieku powyżej 5 roku życia do ukończenia 18 roku życia.</w:t>
      </w:r>
    </w:p>
    <w:p w:rsidR="0065230D" w:rsidRPr="007F3965" w:rsidRDefault="0065230D" w:rsidP="00CB01F3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autoSpaceDN w:val="0"/>
        <w:spacing w:after="160" w:line="360" w:lineRule="auto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F3965">
        <w:rPr>
          <w:rFonts w:ascii="Arial" w:hAnsi="Arial" w:cs="Arial"/>
          <w:sz w:val="20"/>
          <w:szCs w:val="20"/>
        </w:rPr>
        <w:t>O zasiłek szkolny można się ubiegać na wniosek, złożony w terminie nie dłuższym niż dwa miesiące od wystąpienia zdarzenia losowego uzasadniającego przyznanie zasiłku.</w:t>
      </w:r>
    </w:p>
    <w:p w:rsidR="0065230D" w:rsidRPr="007F3965" w:rsidRDefault="0065230D" w:rsidP="00CB01F3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autoSpaceDN w:val="0"/>
        <w:spacing w:after="160" w:line="360" w:lineRule="auto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F3965">
        <w:rPr>
          <w:rFonts w:ascii="Arial" w:hAnsi="Arial" w:cs="Arial"/>
          <w:sz w:val="20"/>
          <w:szCs w:val="20"/>
        </w:rPr>
        <w:t xml:space="preserve">W przypadku uczniów szkół prowadzonych przez Miasto Jastrzębie-Zdrój wnioski składa się </w:t>
      </w:r>
      <w:r>
        <w:rPr>
          <w:rFonts w:ascii="Arial" w:hAnsi="Arial" w:cs="Arial"/>
          <w:sz w:val="20"/>
          <w:szCs w:val="20"/>
        </w:rPr>
        <w:br/>
      </w:r>
      <w:r w:rsidRPr="007F3965">
        <w:rPr>
          <w:rFonts w:ascii="Arial" w:hAnsi="Arial" w:cs="Arial"/>
          <w:sz w:val="20"/>
          <w:szCs w:val="20"/>
        </w:rPr>
        <w:t>w szkole do, której uczeń uczęszcza, w pozostałych przypadkach bezpośrednio w Urzędzie Miasta Jastrzębie-Zdrój.</w:t>
      </w:r>
    </w:p>
    <w:p w:rsidR="0065230D" w:rsidRDefault="0065230D" w:rsidP="00CB01F3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autoSpaceDN w:val="0"/>
        <w:spacing w:after="160" w:line="360" w:lineRule="auto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F3965">
        <w:rPr>
          <w:rFonts w:ascii="Arial" w:hAnsi="Arial" w:cs="Arial"/>
          <w:sz w:val="20"/>
          <w:szCs w:val="20"/>
        </w:rPr>
        <w:t>Zasiłek szkolny przyznany w formie świadczenia pieniężnego realizowany jest poprzez zapłatę czekiem gotówkowym lub przelewem na rachunek bankowy rodziców, opiekunów prawnych albo pełnoletniego uc</w:t>
      </w:r>
      <w:r>
        <w:rPr>
          <w:rFonts w:ascii="Arial" w:hAnsi="Arial" w:cs="Arial"/>
          <w:sz w:val="20"/>
          <w:szCs w:val="20"/>
        </w:rPr>
        <w:t>znia.</w:t>
      </w:r>
      <w:r w:rsidRPr="00CB01F3">
        <w:rPr>
          <w:rFonts w:ascii="Arial" w:hAnsi="Arial" w:cs="Arial"/>
          <w:sz w:val="20"/>
          <w:szCs w:val="20"/>
        </w:rPr>
        <w:t> </w:t>
      </w:r>
    </w:p>
    <w:p w:rsidR="0065230D" w:rsidRPr="00CB01F3" w:rsidRDefault="0065230D" w:rsidP="002C59BD">
      <w:pPr>
        <w:tabs>
          <w:tab w:val="left" w:pos="0"/>
          <w:tab w:val="left" w:pos="284"/>
        </w:tabs>
        <w:suppressAutoHyphens/>
        <w:autoSpaceDN w:val="0"/>
        <w:spacing w:after="16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5230D" w:rsidRPr="00B20B86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jc w:val="center"/>
        <w:rPr>
          <w:rFonts w:ascii="Arial" w:hAnsi="Arial" w:cs="Arial"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Rozdział 6</w:t>
      </w:r>
    </w:p>
    <w:p w:rsidR="0065230D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jc w:val="center"/>
        <w:rPr>
          <w:rStyle w:val="Pogrubienie"/>
          <w:rFonts w:ascii="Arial" w:hAnsi="Arial" w:cs="Arial"/>
          <w:bCs/>
          <w:sz w:val="20"/>
          <w:szCs w:val="20"/>
        </w:rPr>
      </w:pPr>
      <w:r w:rsidRPr="00B20B86">
        <w:rPr>
          <w:rStyle w:val="Pogrubienie"/>
          <w:rFonts w:ascii="Arial" w:hAnsi="Arial" w:cs="Arial"/>
          <w:bCs/>
          <w:sz w:val="20"/>
          <w:szCs w:val="20"/>
        </w:rPr>
        <w:t>Przepisy końcowe </w:t>
      </w:r>
    </w:p>
    <w:p w:rsidR="0065230D" w:rsidRPr="00B20B86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jc w:val="center"/>
        <w:rPr>
          <w:rFonts w:ascii="Arial" w:hAnsi="Arial" w:cs="Arial"/>
          <w:sz w:val="20"/>
          <w:szCs w:val="20"/>
        </w:rPr>
      </w:pPr>
    </w:p>
    <w:p w:rsidR="0065230D" w:rsidRPr="00B20B86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jc w:val="center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§ 15</w:t>
      </w:r>
    </w:p>
    <w:p w:rsidR="0065230D" w:rsidRPr="00B20B86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 xml:space="preserve">Postępowanie w sprawie </w:t>
      </w:r>
      <w:r>
        <w:rPr>
          <w:rFonts w:ascii="Arial" w:hAnsi="Arial" w:cs="Arial"/>
          <w:sz w:val="20"/>
          <w:szCs w:val="20"/>
        </w:rPr>
        <w:t>zmiany decyzji</w:t>
      </w:r>
      <w:r w:rsidRPr="00B20B86">
        <w:rPr>
          <w:rFonts w:ascii="Arial" w:hAnsi="Arial" w:cs="Arial"/>
          <w:sz w:val="20"/>
          <w:szCs w:val="20"/>
        </w:rPr>
        <w:t xml:space="preserve"> z urzędu uwarunkowane jest wyrażeniem zgody strony </w:t>
      </w:r>
      <w:r>
        <w:rPr>
          <w:rFonts w:ascii="Arial" w:hAnsi="Arial" w:cs="Arial"/>
          <w:sz w:val="20"/>
          <w:szCs w:val="20"/>
        </w:rPr>
        <w:br/>
      </w:r>
      <w:r w:rsidRPr="00B20B86">
        <w:rPr>
          <w:rFonts w:ascii="Arial" w:hAnsi="Arial" w:cs="Arial"/>
          <w:sz w:val="20"/>
          <w:szCs w:val="20"/>
        </w:rPr>
        <w:t>na wszczęcie tego postępowania.</w:t>
      </w:r>
    </w:p>
    <w:p w:rsidR="0065230D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 </w:t>
      </w:r>
    </w:p>
    <w:p w:rsidR="0065230D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</w:rPr>
      </w:pPr>
    </w:p>
    <w:p w:rsidR="0065230D" w:rsidRPr="00B20B86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</w:rPr>
      </w:pPr>
    </w:p>
    <w:p w:rsidR="0065230D" w:rsidRPr="00DD1D93" w:rsidRDefault="0065230D" w:rsidP="00DD1D93">
      <w:pPr>
        <w:pStyle w:val="Bezodstpw"/>
        <w:ind w:left="3540" w:firstLine="708"/>
        <w:rPr>
          <w:rFonts w:ascii="Arial" w:hAnsi="Arial" w:cs="Arial"/>
          <w:sz w:val="20"/>
          <w:szCs w:val="20"/>
        </w:rPr>
      </w:pPr>
      <w:r w:rsidRPr="00DD1D93">
        <w:rPr>
          <w:rFonts w:ascii="Arial" w:hAnsi="Arial" w:cs="Arial"/>
          <w:sz w:val="20"/>
          <w:szCs w:val="20"/>
        </w:rPr>
        <w:t>§ 16</w:t>
      </w:r>
    </w:p>
    <w:p w:rsidR="0065230D" w:rsidRPr="00B20B86" w:rsidRDefault="0065230D" w:rsidP="00CB01F3">
      <w:pPr>
        <w:pStyle w:val="Tekstpodstawowywcity"/>
        <w:spacing w:before="0" w:beforeAutospacing="0" w:after="0" w:afterAutospacing="0" w:line="340" w:lineRule="exact"/>
        <w:ind w:left="900" w:hanging="900"/>
        <w:jc w:val="both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1.     Stypendium szkolne wstrzymuje się lub cofa, jeżeli:</w:t>
      </w:r>
    </w:p>
    <w:p w:rsidR="0065230D" w:rsidRPr="00B20B86" w:rsidRDefault="0065230D" w:rsidP="00CB01F3">
      <w:pPr>
        <w:pStyle w:val="Tekstpodstawowywcity"/>
        <w:spacing w:before="0" w:beforeAutospacing="0" w:after="0" w:afterAutospacing="0" w:line="340" w:lineRule="exact"/>
        <w:ind w:left="900" w:hanging="540"/>
        <w:jc w:val="both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1)    dochód na osobę w rodzinie przekroczy kwotę, o której mowa w § 5 ust. 2 Regulaminu,</w:t>
      </w:r>
    </w:p>
    <w:p w:rsidR="0065230D" w:rsidRPr="00B20B86" w:rsidRDefault="0065230D" w:rsidP="00CB01F3">
      <w:pPr>
        <w:pStyle w:val="Tekstpodstawowywcity"/>
        <w:spacing w:before="0" w:beforeAutospacing="0" w:after="0" w:afterAutospacing="0" w:line="340" w:lineRule="exact"/>
        <w:ind w:left="900" w:hanging="540"/>
        <w:jc w:val="both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2)    uczeń przerwał naukę lub został skreślony z listy uczniów szkoły,</w:t>
      </w:r>
    </w:p>
    <w:p w:rsidR="0065230D" w:rsidRPr="00B20B86" w:rsidRDefault="00DD1D93" w:rsidP="00CB01F3">
      <w:pPr>
        <w:pStyle w:val="Tekstpodstawowywcity"/>
        <w:spacing w:before="0" w:beforeAutospacing="0" w:after="0" w:afterAutospacing="0" w:line="340" w:lineRule="exact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    </w:t>
      </w:r>
      <w:r w:rsidR="0065230D" w:rsidRPr="00B20B86">
        <w:rPr>
          <w:rFonts w:ascii="Arial" w:hAnsi="Arial" w:cs="Arial"/>
          <w:sz w:val="20"/>
          <w:szCs w:val="20"/>
        </w:rPr>
        <w:t>uczeń otrzymał inne stypendium o charakterze socjalnym ze środków publicznych, które łącznie ze stypendium szkolnym przekracza kwoty, o </w:t>
      </w:r>
      <w:r w:rsidR="0065230D">
        <w:rPr>
          <w:rFonts w:ascii="Arial" w:hAnsi="Arial" w:cs="Arial"/>
          <w:sz w:val="20"/>
          <w:szCs w:val="20"/>
        </w:rPr>
        <w:t xml:space="preserve">których mowa w art. 90d ust. 13 </w:t>
      </w:r>
      <w:r w:rsidR="0065230D" w:rsidRPr="00B20B86">
        <w:rPr>
          <w:rFonts w:ascii="Arial" w:hAnsi="Arial" w:cs="Arial"/>
          <w:sz w:val="20"/>
          <w:szCs w:val="20"/>
        </w:rPr>
        <w:t xml:space="preserve">ustawy </w:t>
      </w:r>
      <w:r w:rsidR="0065230D">
        <w:rPr>
          <w:rFonts w:ascii="Arial" w:hAnsi="Arial" w:cs="Arial"/>
          <w:sz w:val="20"/>
          <w:szCs w:val="20"/>
        </w:rPr>
        <w:br/>
      </w:r>
      <w:r w:rsidR="0065230D" w:rsidRPr="00B20B86">
        <w:rPr>
          <w:rFonts w:ascii="Arial" w:hAnsi="Arial" w:cs="Arial"/>
          <w:sz w:val="20"/>
          <w:szCs w:val="20"/>
        </w:rPr>
        <w:t>o systemie oświaty,</w:t>
      </w:r>
    </w:p>
    <w:p w:rsidR="0065230D" w:rsidRPr="00B20B86" w:rsidRDefault="0065230D" w:rsidP="00CB01F3">
      <w:pPr>
        <w:pStyle w:val="Tekstpodstawowywcity"/>
        <w:spacing w:before="0" w:beforeAutospacing="0" w:after="0" w:afterAutospacing="0" w:line="340" w:lineRule="exact"/>
        <w:ind w:left="900" w:hanging="540"/>
        <w:jc w:val="both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4)    uczeń zmienił miejsce zamieszkania – poza obszar Miasta Jastrzębie-Zdrój ,</w:t>
      </w:r>
    </w:p>
    <w:p w:rsidR="0065230D" w:rsidRDefault="0065230D" w:rsidP="00CB01F3">
      <w:pPr>
        <w:pStyle w:val="Tekstpodstawowywcity"/>
        <w:spacing w:before="0" w:beforeAutospacing="0" w:after="0" w:afterAutospacing="0" w:line="340" w:lineRule="exact"/>
        <w:ind w:left="720" w:hanging="360"/>
        <w:jc w:val="both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5)    postanowieniem sądu uczeń został umieszczony w placówce opiekuńczo- wychowawczej pełniącej nad nim całodobową opiekę o której mowa w art. 80 ust</w:t>
      </w:r>
      <w:r>
        <w:rPr>
          <w:rFonts w:ascii="Arial" w:hAnsi="Arial" w:cs="Arial"/>
          <w:sz w:val="20"/>
          <w:szCs w:val="20"/>
        </w:rPr>
        <w:t xml:space="preserve">. 3 ustawy o pomocy społecznej </w:t>
      </w:r>
      <w:r w:rsidRPr="002B5FB7">
        <w:rPr>
          <w:rFonts w:ascii="Arial" w:hAnsi="Arial" w:cs="Arial"/>
          <w:sz w:val="20"/>
          <w:szCs w:val="20"/>
        </w:rPr>
        <w:t xml:space="preserve"> (Dz.U.2016.930 t.j. z późn. zm.)</w:t>
      </w:r>
      <w:r>
        <w:rPr>
          <w:rFonts w:ascii="Arial" w:hAnsi="Arial" w:cs="Arial"/>
          <w:sz w:val="20"/>
          <w:szCs w:val="20"/>
        </w:rPr>
        <w:t>.</w:t>
      </w:r>
    </w:p>
    <w:p w:rsidR="0065230D" w:rsidRPr="00B20B86" w:rsidRDefault="0065230D" w:rsidP="00CB01F3">
      <w:pPr>
        <w:pStyle w:val="Tekstpodstawowywcity"/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B20B86">
        <w:rPr>
          <w:rFonts w:ascii="Arial" w:hAnsi="Arial" w:cs="Arial"/>
          <w:sz w:val="20"/>
          <w:szCs w:val="20"/>
        </w:rPr>
        <w:t xml:space="preserve">Rodzice ucznia otrzymującego stypendium, opiekunowie prawni, pełnoletni uczeń </w:t>
      </w:r>
      <w:r w:rsidRPr="00B20B86">
        <w:rPr>
          <w:rFonts w:ascii="Arial" w:hAnsi="Arial" w:cs="Arial"/>
          <w:sz w:val="20"/>
          <w:szCs w:val="20"/>
        </w:rPr>
        <w:br/>
        <w:t>lub dyrektor szkoły albo ośrodka, do których uczęszcza uczeń, słuchacz lub wychowanek, są obowiązani w terminie 7 dni zawiadomić organ przyznający stypendium o wystąpieniu przyczyn</w:t>
      </w:r>
      <w:r>
        <w:rPr>
          <w:rFonts w:ascii="Arial" w:hAnsi="Arial" w:cs="Arial"/>
          <w:sz w:val="20"/>
          <w:szCs w:val="20"/>
        </w:rPr>
        <w:t xml:space="preserve"> do </w:t>
      </w:r>
      <w:r w:rsidRPr="00B20B86">
        <w:rPr>
          <w:rFonts w:ascii="Arial" w:hAnsi="Arial" w:cs="Arial"/>
          <w:sz w:val="20"/>
          <w:szCs w:val="20"/>
        </w:rPr>
        <w:t>wstrzymania lub cofnięcia stypendium, o których mowa w ust. 1.</w:t>
      </w:r>
    </w:p>
    <w:p w:rsidR="0065230D" w:rsidRPr="00B20B86" w:rsidRDefault="0065230D" w:rsidP="00CB01F3">
      <w:pPr>
        <w:pStyle w:val="Tekstpodstawowywcity"/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3.     Decyzje w sprawie wstrzymania, cofnięcia stypendium lub zwrotu nienależnie pobranego stypendium bądź odstąpienia od żądania zwrotu, wydaje Prezydent Miasta Jastrzębie-Zdrój .</w:t>
      </w:r>
    </w:p>
    <w:p w:rsidR="0065230D" w:rsidRPr="00B20B86" w:rsidRDefault="0065230D" w:rsidP="00CB01F3">
      <w:pPr>
        <w:pStyle w:val="Tekstpodstawowywcity"/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4.     W przypadku niedostarczenia dokumentów stanowiących podstawę wypłaty stypendium w formie pokrycia kosztów udziału ucznia w zajęciach edukacyjnych, o których mowa w § 8 ust. 1 Regulaminu, Prezydent Miasta wydaje decyzję o wygaśnięciu d</w:t>
      </w:r>
      <w:r>
        <w:rPr>
          <w:rFonts w:ascii="Arial" w:hAnsi="Arial" w:cs="Arial"/>
          <w:sz w:val="20"/>
          <w:szCs w:val="20"/>
        </w:rPr>
        <w:t xml:space="preserve">ecyzji przyznającej stypendium, </w:t>
      </w:r>
      <w:r w:rsidRPr="00B20B86">
        <w:rPr>
          <w:rFonts w:ascii="Arial" w:hAnsi="Arial" w:cs="Arial"/>
          <w:sz w:val="20"/>
          <w:szCs w:val="20"/>
        </w:rPr>
        <w:t xml:space="preserve">w trybie </w:t>
      </w:r>
      <w:r>
        <w:rPr>
          <w:rFonts w:ascii="Arial" w:hAnsi="Arial" w:cs="Arial"/>
          <w:sz w:val="20"/>
          <w:szCs w:val="20"/>
        </w:rPr>
        <w:br/>
      </w:r>
      <w:r w:rsidRPr="00B20B86">
        <w:rPr>
          <w:rFonts w:ascii="Arial" w:hAnsi="Arial" w:cs="Arial"/>
          <w:sz w:val="20"/>
          <w:szCs w:val="20"/>
        </w:rPr>
        <w:t>art. 162 Kodeksu postępowania administracyjnego.</w:t>
      </w:r>
    </w:p>
    <w:p w:rsidR="0065230D" w:rsidRPr="00B20B86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 </w:t>
      </w:r>
    </w:p>
    <w:p w:rsidR="0065230D" w:rsidRPr="00B20B86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jc w:val="center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§ 17</w:t>
      </w:r>
    </w:p>
    <w:p w:rsidR="0065230D" w:rsidRPr="00B20B86" w:rsidRDefault="0065230D" w:rsidP="00CB01F3">
      <w:pPr>
        <w:pStyle w:val="Tekstpodstawowywcity"/>
        <w:spacing w:before="0" w:beforeAutospacing="0" w:after="0" w:afterAutospacing="0" w:line="340" w:lineRule="exact"/>
        <w:jc w:val="both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 xml:space="preserve">W sprawach nieuregulowanych w niniejszym regulaminie mają zastosowanie przepisy rozdziału </w:t>
      </w:r>
      <w:r>
        <w:rPr>
          <w:rFonts w:ascii="Arial" w:hAnsi="Arial" w:cs="Arial"/>
          <w:sz w:val="20"/>
          <w:szCs w:val="20"/>
        </w:rPr>
        <w:br/>
      </w:r>
      <w:r w:rsidRPr="00B20B86">
        <w:rPr>
          <w:rFonts w:ascii="Arial" w:hAnsi="Arial" w:cs="Arial"/>
          <w:sz w:val="20"/>
          <w:szCs w:val="20"/>
        </w:rPr>
        <w:t xml:space="preserve">8a ustawy o systemie oświaty oraz Kodeksu postępowania administracyjnego. </w:t>
      </w:r>
    </w:p>
    <w:p w:rsidR="0065230D" w:rsidRPr="00B20B86" w:rsidRDefault="0065230D" w:rsidP="00CB01F3">
      <w:pPr>
        <w:pStyle w:val="Tekstpodstawowywcity"/>
        <w:tabs>
          <w:tab w:val="left" w:pos="0"/>
          <w:tab w:val="left" w:pos="360"/>
        </w:tabs>
        <w:spacing w:before="0" w:beforeAutospacing="0" w:after="0" w:afterAutospacing="0" w:line="340" w:lineRule="exact"/>
        <w:rPr>
          <w:rFonts w:ascii="Arial" w:hAnsi="Arial" w:cs="Arial"/>
          <w:sz w:val="20"/>
          <w:szCs w:val="20"/>
        </w:rPr>
      </w:pPr>
      <w:r w:rsidRPr="00B20B86">
        <w:rPr>
          <w:rFonts w:ascii="Arial" w:hAnsi="Arial" w:cs="Arial"/>
          <w:sz w:val="20"/>
          <w:szCs w:val="20"/>
        </w:rPr>
        <w:t> </w:t>
      </w:r>
    </w:p>
    <w:p w:rsidR="0065230D" w:rsidRDefault="0065230D" w:rsidP="00CB01F3">
      <w:pPr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rPr>
          <w:rFonts w:ascii="Arial" w:hAnsi="Arial" w:cs="Arial"/>
          <w:sz w:val="20"/>
          <w:szCs w:val="20"/>
        </w:rPr>
      </w:pPr>
    </w:p>
    <w:p w:rsidR="0065230D" w:rsidRDefault="0065230D" w:rsidP="00CB01F3">
      <w:pPr>
        <w:rPr>
          <w:rFonts w:ascii="Arial" w:hAnsi="Arial" w:cs="Arial"/>
          <w:sz w:val="20"/>
          <w:szCs w:val="20"/>
        </w:rPr>
      </w:pPr>
    </w:p>
    <w:p w:rsidR="0065230D" w:rsidRDefault="0065230D"/>
    <w:sectPr w:rsidR="0065230D" w:rsidSect="00CB01F3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EC" w:rsidRDefault="00E804EC" w:rsidP="00CB01F3">
      <w:r>
        <w:separator/>
      </w:r>
    </w:p>
  </w:endnote>
  <w:endnote w:type="continuationSeparator" w:id="0">
    <w:p w:rsidR="00E804EC" w:rsidRDefault="00E804EC" w:rsidP="00CB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0D" w:rsidRDefault="004858D8">
    <w:pPr>
      <w:pStyle w:val="Stopka"/>
      <w:jc w:val="right"/>
    </w:pPr>
    <w:r>
      <w:fldChar w:fldCharType="begin"/>
    </w:r>
    <w:r w:rsidR="00DD1D93">
      <w:instrText>PAGE   \* MERGEFORMAT</w:instrText>
    </w:r>
    <w:r>
      <w:fldChar w:fldCharType="separate"/>
    </w:r>
    <w:r w:rsidR="00173B05">
      <w:rPr>
        <w:noProof/>
      </w:rPr>
      <w:t>6</w:t>
    </w:r>
    <w:r>
      <w:rPr>
        <w:noProof/>
      </w:rPr>
      <w:fldChar w:fldCharType="end"/>
    </w:r>
  </w:p>
  <w:p w:rsidR="0065230D" w:rsidRDefault="006523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EC" w:rsidRDefault="00E804EC" w:rsidP="00CB01F3">
      <w:r>
        <w:separator/>
      </w:r>
    </w:p>
  </w:footnote>
  <w:footnote w:type="continuationSeparator" w:id="0">
    <w:p w:rsidR="00E804EC" w:rsidRDefault="00E804EC" w:rsidP="00CB0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4793"/>
    <w:multiLevelType w:val="multilevel"/>
    <w:tmpl w:val="1E90E6E0"/>
    <w:lvl w:ilvl="0">
      <w:start w:val="1"/>
      <w:numFmt w:val="decimal"/>
      <w:lvlText w:val="%1."/>
      <w:lvlJc w:val="left"/>
      <w:pPr>
        <w:ind w:left="1414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1F3"/>
    <w:rsid w:val="000779D5"/>
    <w:rsid w:val="000E2FDF"/>
    <w:rsid w:val="0012361A"/>
    <w:rsid w:val="001278D9"/>
    <w:rsid w:val="001528DF"/>
    <w:rsid w:val="00173B05"/>
    <w:rsid w:val="002B5FB7"/>
    <w:rsid w:val="002C59BD"/>
    <w:rsid w:val="002E5E10"/>
    <w:rsid w:val="00465E91"/>
    <w:rsid w:val="004858D8"/>
    <w:rsid w:val="00606075"/>
    <w:rsid w:val="0065230D"/>
    <w:rsid w:val="007E2E3F"/>
    <w:rsid w:val="007F3965"/>
    <w:rsid w:val="0089718A"/>
    <w:rsid w:val="00976CF5"/>
    <w:rsid w:val="00AB2B8D"/>
    <w:rsid w:val="00B17CB0"/>
    <w:rsid w:val="00B20B86"/>
    <w:rsid w:val="00B631EC"/>
    <w:rsid w:val="00C00EB0"/>
    <w:rsid w:val="00CB01F3"/>
    <w:rsid w:val="00DB4FB9"/>
    <w:rsid w:val="00DD1D93"/>
    <w:rsid w:val="00E52E04"/>
    <w:rsid w:val="00E804EC"/>
    <w:rsid w:val="00F8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1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CB01F3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CB01F3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B01F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B01F3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B01F3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B01F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01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01F3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B0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01F3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CB0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01F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0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01F3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D1D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Jastrzębie-Zdrój</Company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Greń</dc:creator>
  <cp:lastModifiedBy>Szkoła Podstawowa Nr 10</cp:lastModifiedBy>
  <cp:revision>2</cp:revision>
  <cp:lastPrinted>2017-04-10T11:48:00Z</cp:lastPrinted>
  <dcterms:created xsi:type="dcterms:W3CDTF">2018-09-06T10:10:00Z</dcterms:created>
  <dcterms:modified xsi:type="dcterms:W3CDTF">2018-09-06T10:10:00Z</dcterms:modified>
</cp:coreProperties>
</file>